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0A" w:rsidRDefault="00641D0A" w:rsidP="00C508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sz w:val="20"/>
          <w:lang w:eastAsia="ru-RU"/>
        </w:rPr>
        <w:drawing>
          <wp:inline distT="0" distB="0" distL="0" distR="0" wp14:anchorId="14B9F8A2" wp14:editId="3D842296">
            <wp:extent cx="5950039" cy="210654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039" cy="210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D0A" w:rsidRDefault="00641D0A" w:rsidP="00C508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D0A" w:rsidRDefault="00641D0A" w:rsidP="00641D0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1D0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Дата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p w:rsidR="00641D0A" w:rsidRDefault="00641D0A" w:rsidP="00C508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D0A" w:rsidRDefault="00641D0A" w:rsidP="00C508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D0A" w:rsidRDefault="00641D0A" w:rsidP="00C508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D0A" w:rsidRDefault="00641D0A" w:rsidP="00C508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D0A" w:rsidRDefault="00641D0A" w:rsidP="00C508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6130" w:rsidRPr="00641D0A" w:rsidRDefault="00641D0A" w:rsidP="00C508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1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Отчет о проведении Декады науки 2024</w:t>
      </w:r>
    </w:p>
    <w:p w:rsidR="00E66EDA" w:rsidRPr="00641D0A" w:rsidRDefault="00C50857" w:rsidP="00C508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1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МКОУ «</w:t>
      </w:r>
      <w:proofErr w:type="spellStart"/>
      <w:r w:rsidRPr="00641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Городовиковская</w:t>
      </w:r>
      <w:proofErr w:type="spellEnd"/>
      <w:r w:rsidRPr="00641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№2»</w:t>
      </w:r>
    </w:p>
    <w:p w:rsidR="00E66EDA" w:rsidRDefault="00E66EDA" w:rsidP="00FF5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D0A" w:rsidRDefault="00641D0A" w:rsidP="00FF5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6EDA" w:rsidRDefault="00E66EDA" w:rsidP="00FF5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451D" w:rsidRPr="0077451D" w:rsidRDefault="00871D70" w:rsidP="007745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66EDA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Управления образования ГРМО РК на 2024 год, утвержденным приказом УО ГРМО РК от 29.12.2023г. № 396, </w:t>
      </w:r>
      <w:r>
        <w:rPr>
          <w:rFonts w:ascii="Times New Roman" w:hAnsi="Times New Roman" w:cs="Times New Roman"/>
          <w:sz w:val="24"/>
          <w:szCs w:val="24"/>
        </w:rPr>
        <w:t xml:space="preserve">планом проведения Декады науки, утвержденным приказом МКОУ «ГСОШ №2» от         №       и на основании Положения  МКОУ «ГСОШ №2» </w:t>
      </w:r>
      <w:r w:rsidR="00411D90">
        <w:rPr>
          <w:rFonts w:ascii="Times New Roman" w:hAnsi="Times New Roman" w:cs="Times New Roman"/>
          <w:sz w:val="24"/>
          <w:szCs w:val="24"/>
        </w:rPr>
        <w:t xml:space="preserve">была </w:t>
      </w:r>
      <w:r w:rsidR="00411D90" w:rsidRPr="00E66EDA">
        <w:rPr>
          <w:rFonts w:ascii="Times New Roman" w:hAnsi="Times New Roman" w:cs="Times New Roman"/>
          <w:sz w:val="24"/>
          <w:szCs w:val="24"/>
        </w:rPr>
        <w:t>проведена «Декада науки»</w:t>
      </w:r>
      <w:proofErr w:type="gramStart"/>
      <w:r w:rsidR="00411D90" w:rsidRPr="00E66E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1D90" w:rsidRPr="00E66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E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6EDA">
        <w:rPr>
          <w:rFonts w:ascii="Times New Roman" w:hAnsi="Times New Roman" w:cs="Times New Roman"/>
          <w:sz w:val="24"/>
          <w:szCs w:val="24"/>
        </w:rPr>
        <w:t xml:space="preserve"> целях пропаганды научных достижений, приобретения обучающимися опыта на</w:t>
      </w:r>
      <w:r w:rsidR="00411D90">
        <w:rPr>
          <w:rFonts w:ascii="Times New Roman" w:hAnsi="Times New Roman" w:cs="Times New Roman"/>
          <w:sz w:val="24"/>
          <w:szCs w:val="24"/>
        </w:rPr>
        <w:t>уч</w:t>
      </w:r>
      <w:r w:rsidR="0077451D">
        <w:rPr>
          <w:rFonts w:ascii="Times New Roman" w:hAnsi="Times New Roman" w:cs="Times New Roman"/>
          <w:sz w:val="24"/>
          <w:szCs w:val="24"/>
        </w:rPr>
        <w:t xml:space="preserve">но - исследовательской работы, </w:t>
      </w:r>
      <w:r w:rsidR="0077451D" w:rsidRPr="0077451D">
        <w:rPr>
          <w:rFonts w:ascii="Times New Roman" w:hAnsi="Times New Roman" w:cs="Times New Roman"/>
          <w:sz w:val="24"/>
          <w:szCs w:val="24"/>
        </w:rPr>
        <w:t>а также решения следующих образовательных, воспитательных и развивающих задач:</w:t>
      </w:r>
    </w:p>
    <w:p w:rsidR="0077451D" w:rsidRPr="0077451D" w:rsidRDefault="0077451D" w:rsidP="0077451D">
      <w:pPr>
        <w:pStyle w:val="a6"/>
        <w:numPr>
          <w:ilvl w:val="2"/>
          <w:numId w:val="10"/>
        </w:numPr>
        <w:tabs>
          <w:tab w:val="left" w:pos="835"/>
        </w:tabs>
        <w:ind w:left="57" w:right="5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51D">
        <w:rPr>
          <w:rFonts w:ascii="Times New Roman" w:hAnsi="Times New Roman" w:cs="Times New Roman"/>
          <w:sz w:val="24"/>
          <w:szCs w:val="24"/>
        </w:rPr>
        <w:t xml:space="preserve">помочь </w:t>
      </w:r>
      <w:proofErr w:type="gramStart"/>
      <w:r w:rsidRPr="007745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7451D">
        <w:rPr>
          <w:rFonts w:ascii="Times New Roman" w:hAnsi="Times New Roman" w:cs="Times New Roman"/>
          <w:sz w:val="24"/>
          <w:szCs w:val="24"/>
        </w:rPr>
        <w:t xml:space="preserve"> проявить свои творческие способности, открыть перспективу личного участия в жизни школы;</w:t>
      </w:r>
    </w:p>
    <w:p w:rsidR="0077451D" w:rsidRPr="0077451D" w:rsidRDefault="0077451D" w:rsidP="0077451D">
      <w:pPr>
        <w:pStyle w:val="a6"/>
        <w:numPr>
          <w:ilvl w:val="2"/>
          <w:numId w:val="10"/>
        </w:numPr>
        <w:tabs>
          <w:tab w:val="left" w:pos="835"/>
        </w:tabs>
        <w:ind w:left="57" w:right="5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51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</w:t>
      </w:r>
      <w:proofErr w:type="gramStart"/>
      <w:r w:rsidRPr="007745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451D">
        <w:rPr>
          <w:rFonts w:ascii="Times New Roman" w:hAnsi="Times New Roman" w:cs="Times New Roman"/>
          <w:sz w:val="24"/>
          <w:szCs w:val="24"/>
        </w:rPr>
        <w:t xml:space="preserve"> социально активной позиции;</w:t>
      </w:r>
    </w:p>
    <w:p w:rsidR="0077451D" w:rsidRPr="0077451D" w:rsidRDefault="0077451D" w:rsidP="0077451D">
      <w:pPr>
        <w:pStyle w:val="a6"/>
        <w:numPr>
          <w:ilvl w:val="2"/>
          <w:numId w:val="10"/>
        </w:numPr>
        <w:tabs>
          <w:tab w:val="left" w:pos="833"/>
          <w:tab w:val="left" w:pos="835"/>
        </w:tabs>
        <w:ind w:left="57" w:right="5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51D">
        <w:rPr>
          <w:rFonts w:ascii="Times New Roman" w:hAnsi="Times New Roman" w:cs="Times New Roman"/>
          <w:sz w:val="24"/>
          <w:szCs w:val="24"/>
        </w:rPr>
        <w:t xml:space="preserve">вырабатывать у </w:t>
      </w:r>
      <w:proofErr w:type="gramStart"/>
      <w:r w:rsidRPr="007745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451D">
        <w:rPr>
          <w:rFonts w:ascii="Times New Roman" w:hAnsi="Times New Roman" w:cs="Times New Roman"/>
          <w:sz w:val="24"/>
          <w:szCs w:val="24"/>
        </w:rPr>
        <w:t xml:space="preserve"> способность к целостному видению мира сквозь призму научного и художественного поиска, исследования, эксперимента;</w:t>
      </w:r>
    </w:p>
    <w:p w:rsidR="0077451D" w:rsidRPr="0077451D" w:rsidRDefault="0077451D" w:rsidP="0077451D">
      <w:pPr>
        <w:pStyle w:val="a6"/>
        <w:numPr>
          <w:ilvl w:val="2"/>
          <w:numId w:val="10"/>
        </w:numPr>
        <w:tabs>
          <w:tab w:val="left" w:pos="833"/>
          <w:tab w:val="left" w:pos="835"/>
        </w:tabs>
        <w:ind w:left="57" w:right="5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51D">
        <w:rPr>
          <w:rFonts w:ascii="Times New Roman" w:hAnsi="Times New Roman" w:cs="Times New Roman"/>
          <w:sz w:val="24"/>
          <w:szCs w:val="24"/>
        </w:rPr>
        <w:t xml:space="preserve">приобщать </w:t>
      </w:r>
      <w:proofErr w:type="gramStart"/>
      <w:r w:rsidRPr="007745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451D">
        <w:rPr>
          <w:rFonts w:ascii="Times New Roman" w:hAnsi="Times New Roman" w:cs="Times New Roman"/>
          <w:sz w:val="24"/>
          <w:szCs w:val="24"/>
        </w:rPr>
        <w:t xml:space="preserve"> к духовно-нравственным ценностям отечественной и мировой культуры;</w:t>
      </w:r>
    </w:p>
    <w:p w:rsidR="0077451D" w:rsidRPr="0077451D" w:rsidRDefault="0077451D" w:rsidP="0077451D">
      <w:pPr>
        <w:pStyle w:val="a6"/>
        <w:numPr>
          <w:ilvl w:val="2"/>
          <w:numId w:val="10"/>
        </w:numPr>
        <w:tabs>
          <w:tab w:val="left" w:pos="833"/>
          <w:tab w:val="left" w:pos="835"/>
        </w:tabs>
        <w:ind w:left="57" w:right="5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51D">
        <w:rPr>
          <w:rFonts w:ascii="Times New Roman" w:hAnsi="Times New Roman" w:cs="Times New Roman"/>
          <w:sz w:val="24"/>
          <w:szCs w:val="24"/>
        </w:rPr>
        <w:t>добиваться того, чтобы престиж школы стал лично значимым для каждого участника образовательного процесса;</w:t>
      </w:r>
    </w:p>
    <w:p w:rsidR="00411D90" w:rsidRDefault="0077451D" w:rsidP="007745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451D">
        <w:rPr>
          <w:rFonts w:ascii="Times New Roman" w:hAnsi="Times New Roman" w:cs="Times New Roman"/>
          <w:sz w:val="24"/>
          <w:szCs w:val="24"/>
        </w:rPr>
        <w:t>формировать банк педагогических технологий для развития обучающихся в области науки, техники, художественного творчества</w:t>
      </w:r>
    </w:p>
    <w:p w:rsidR="00641D0A" w:rsidRDefault="00641D0A" w:rsidP="007745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11D90" w:rsidRDefault="00411D90" w:rsidP="00871D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71D70" w:rsidRPr="00641D0A" w:rsidRDefault="00871D70" w:rsidP="00641D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0A">
        <w:rPr>
          <w:rFonts w:ascii="Times New Roman" w:hAnsi="Times New Roman" w:cs="Times New Roman"/>
          <w:b/>
          <w:sz w:val="24"/>
          <w:szCs w:val="24"/>
        </w:rPr>
        <w:t xml:space="preserve">В рамках декады </w:t>
      </w:r>
      <w:r w:rsidR="0077451D" w:rsidRPr="00641D0A">
        <w:rPr>
          <w:rFonts w:ascii="Times New Roman" w:hAnsi="Times New Roman" w:cs="Times New Roman"/>
          <w:b/>
          <w:sz w:val="24"/>
          <w:szCs w:val="24"/>
        </w:rPr>
        <w:t xml:space="preserve">в школе </w:t>
      </w:r>
      <w:r w:rsidRPr="00641D0A">
        <w:rPr>
          <w:rFonts w:ascii="Times New Roman" w:hAnsi="Times New Roman" w:cs="Times New Roman"/>
          <w:b/>
          <w:sz w:val="24"/>
          <w:szCs w:val="24"/>
        </w:rPr>
        <w:t>прошли следующие мероприятия</w:t>
      </w:r>
    </w:p>
    <w:p w:rsidR="00641D0A" w:rsidRPr="00E66EDA" w:rsidRDefault="00641D0A" w:rsidP="00871D7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50"/>
        <w:gridCol w:w="1732"/>
        <w:gridCol w:w="3914"/>
        <w:gridCol w:w="1318"/>
        <w:gridCol w:w="1336"/>
        <w:gridCol w:w="1104"/>
      </w:tblGrid>
      <w:tr w:rsidR="00641D0A" w:rsidRPr="00641D0A" w:rsidTr="001710CB">
        <w:tc>
          <w:tcPr>
            <w:tcW w:w="227" w:type="pct"/>
          </w:tcPr>
          <w:p w:rsidR="00641D0A" w:rsidRPr="00641D0A" w:rsidRDefault="00641D0A" w:rsidP="00641D0A">
            <w:pPr>
              <w:autoSpaceDE/>
              <w:autoSpaceDN/>
              <w:ind w:right="-65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№ </w:t>
            </w:r>
            <w:proofErr w:type="spell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пп</w:t>
            </w:r>
            <w:proofErr w:type="spellEnd"/>
          </w:p>
        </w:tc>
        <w:tc>
          <w:tcPr>
            <w:tcW w:w="87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Категория</w:t>
            </w:r>
          </w:p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Наименование мероприятия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Дата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Место проведения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proofErr w:type="gram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К-во</w:t>
            </w:r>
            <w:proofErr w:type="gramEnd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участников</w:t>
            </w:r>
          </w:p>
        </w:tc>
      </w:tr>
      <w:tr w:rsidR="00641D0A" w:rsidRPr="00641D0A" w:rsidTr="001710CB">
        <w:tc>
          <w:tcPr>
            <w:tcW w:w="227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</w:t>
            </w:r>
          </w:p>
        </w:tc>
        <w:tc>
          <w:tcPr>
            <w:tcW w:w="87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Открытие Декады науки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Торжественное открытие Декады науки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05.02.2024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Спортзал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140</w:t>
            </w:r>
          </w:p>
        </w:tc>
      </w:tr>
      <w:tr w:rsidR="00641D0A" w:rsidRPr="00641D0A" w:rsidTr="001710CB">
        <w:tc>
          <w:tcPr>
            <w:tcW w:w="22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2</w:t>
            </w:r>
          </w:p>
        </w:tc>
        <w:tc>
          <w:tcPr>
            <w:tcW w:w="87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Заседание научных </w:t>
            </w: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>секций  по профилям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proofErr w:type="gram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 xml:space="preserve">Заседание по профилям: русский язык, литература, информатика, биология, </w:t>
            </w: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>история, экология, внеурочная деятельность</w:t>
            </w:r>
            <w:proofErr w:type="gramEnd"/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>06.02.2024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 ЦОС (№6)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30</w:t>
            </w:r>
          </w:p>
        </w:tc>
      </w:tr>
      <w:tr w:rsidR="00641D0A" w:rsidRPr="00641D0A" w:rsidTr="001710CB">
        <w:tc>
          <w:tcPr>
            <w:tcW w:w="228" w:type="pct"/>
            <w:vMerge w:val="restar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>3</w:t>
            </w:r>
          </w:p>
        </w:tc>
        <w:tc>
          <w:tcPr>
            <w:tcW w:w="879" w:type="pct"/>
            <w:vMerge w:val="restar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Выставки 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«Гордость российской науки»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07.02.2024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Рекреация 1 этажа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120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«Научные труды ученых Калмыкии»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08.02.2024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Рекреация 1 этажа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130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Интерактивная выставка «Исследовательские и творческие работы обучающихся и педагогов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07.02.2024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Сайт школы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641D0A" w:rsidRPr="00641D0A" w:rsidTr="001710CB">
        <w:tc>
          <w:tcPr>
            <w:tcW w:w="228" w:type="pct"/>
            <w:vMerge w:val="restar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4</w:t>
            </w:r>
          </w:p>
        </w:tc>
        <w:tc>
          <w:tcPr>
            <w:tcW w:w="879" w:type="pct"/>
            <w:vMerge w:val="restar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  <w:t>Выставки различных форм</w:t>
            </w:r>
          </w:p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  <w:shd w:val="clear" w:color="auto" w:fill="auto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Выставка - совет «100 великих изобретений: знаете ли вы о них?»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06.02.2024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Кабинет № 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26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Выставка-рекомендация «Твори, выдумывай, пробуй»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09.02.2024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Рекреация 1 этажа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130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</w:rPr>
            </w:pPr>
            <w:r w:rsidRPr="00641D0A">
              <w:rPr>
                <w:rFonts w:ascii="Times New Roman" w:hAnsi="Times New Roman" w:cs="Times New Roman"/>
              </w:rPr>
              <w:t>Интерактивная выставка-просмотр «Ужасно интересно все то, что неизвестно</w:t>
            </w:r>
          </w:p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06.02.2024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 №11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25</w:t>
            </w:r>
          </w:p>
        </w:tc>
      </w:tr>
      <w:tr w:rsidR="00641D0A" w:rsidRPr="00641D0A" w:rsidTr="001710CB">
        <w:tc>
          <w:tcPr>
            <w:tcW w:w="22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5</w:t>
            </w:r>
          </w:p>
        </w:tc>
        <w:tc>
          <w:tcPr>
            <w:tcW w:w="879" w:type="pct"/>
            <w:vMerge w:val="restar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  <w:t>Гордость Отечества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</w:pPr>
            <w:r w:rsidRPr="00641D0A">
              <w:rPr>
                <w:rFonts w:ascii="Roboto" w:eastAsia="Arial Unicode MS" w:hAnsi="Roboto" w:cs="Arial Unicode MS"/>
                <w:color w:val="212529"/>
                <w:shd w:val="clear" w:color="auto" w:fill="FFFFFF"/>
                <w:lang w:eastAsia="ru-RU" w:bidi="ru-RU"/>
              </w:rPr>
              <w:t xml:space="preserve">«Разговоры о </w:t>
            </w:r>
            <w:proofErr w:type="gramStart"/>
            <w:r w:rsidRPr="00641D0A">
              <w:rPr>
                <w:rFonts w:ascii="Roboto" w:eastAsia="Arial Unicode MS" w:hAnsi="Roboto" w:cs="Arial Unicode MS"/>
                <w:color w:val="212529"/>
                <w:shd w:val="clear" w:color="auto" w:fill="FFFFFF"/>
                <w:lang w:eastAsia="ru-RU" w:bidi="ru-RU"/>
              </w:rPr>
              <w:t>важном</w:t>
            </w:r>
            <w:proofErr w:type="gramEnd"/>
            <w:r w:rsidRPr="00641D0A">
              <w:rPr>
                <w:rFonts w:ascii="Roboto" w:eastAsia="Arial Unicode MS" w:hAnsi="Roboto" w:cs="Arial Unicode MS"/>
                <w:color w:val="212529"/>
                <w:shd w:val="clear" w:color="auto" w:fill="FFFFFF"/>
                <w:lang w:eastAsia="ru-RU" w:bidi="ru-RU"/>
              </w:rPr>
              <w:t xml:space="preserve">» </w:t>
            </w:r>
            <w:r w:rsidRPr="00641D0A"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  <w:t>приуроченные к 190-летию со дня рождения русского ученого Дмитрия Ивановича Менделеева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05.02.2024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Кабинеты школы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132</w:t>
            </w:r>
          </w:p>
        </w:tc>
      </w:tr>
      <w:tr w:rsidR="00641D0A" w:rsidRPr="00641D0A" w:rsidTr="001710CB">
        <w:tc>
          <w:tcPr>
            <w:tcW w:w="22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Roboto" w:eastAsia="Arial Unicode MS" w:hAnsi="Roboto" w:cs="Arial Unicode MS"/>
                <w:color w:val="212529"/>
                <w:shd w:val="clear" w:color="auto" w:fill="FFFFFF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  <w:t>Интерактивная экскурсия «Жизнь замечательных людей: Дмитрий Иванович Менделеев»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08.02.2024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Кабинет Точки роста (№7) 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20</w:t>
            </w:r>
          </w:p>
        </w:tc>
      </w:tr>
      <w:tr w:rsidR="00641D0A" w:rsidRPr="00641D0A" w:rsidTr="001710CB">
        <w:tc>
          <w:tcPr>
            <w:tcW w:w="228" w:type="pct"/>
            <w:vMerge w:val="restar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6.</w:t>
            </w:r>
          </w:p>
        </w:tc>
        <w:tc>
          <w:tcPr>
            <w:tcW w:w="879" w:type="pct"/>
            <w:vMerge w:val="restar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День открытых нестандартных уроков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41D0A">
              <w:rPr>
                <w:rFonts w:ascii="Times New Roman" w:hAnsi="Times New Roman" w:cs="Times New Roman"/>
                <w:shd w:val="clear" w:color="auto" w:fill="FFFFFF"/>
              </w:rPr>
              <w:t>Внеурочное занятие по физической культуре «Любители Футбола»</w:t>
            </w:r>
          </w:p>
          <w:p w:rsidR="00641D0A" w:rsidRPr="00641D0A" w:rsidRDefault="00641D0A" w:rsidP="00641D0A">
            <w:pPr>
              <w:autoSpaceDE/>
              <w:autoSpaceDN/>
              <w:jc w:val="both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05.02.2024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Спортзал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40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41D0A">
              <w:rPr>
                <w:rFonts w:ascii="Times New Roman" w:hAnsi="Times New Roman" w:cs="Times New Roman"/>
                <w:shd w:val="clear" w:color="auto" w:fill="FFFFFF"/>
              </w:rPr>
              <w:t>Урок биологии учителя Диденко Н.В. в 8 классе по теме «Рыбы. Общая характеристика. Внешнее и внутреннее строение»</w:t>
            </w:r>
          </w:p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05.02.2024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 Точки роста (№7)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15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jc w:val="both"/>
              <w:rPr>
                <w:rFonts w:ascii="Roboto" w:hAnsi="Roboto"/>
                <w:shd w:val="clear" w:color="auto" w:fill="FFFFFF"/>
              </w:rPr>
            </w:pPr>
            <w:r w:rsidRPr="00641D0A">
              <w:rPr>
                <w:rFonts w:ascii="Roboto" w:hAnsi="Roboto"/>
                <w:shd w:val="clear" w:color="auto" w:fill="FFFFFF"/>
              </w:rPr>
              <w:t xml:space="preserve">Бинарный урок истории (учитель Остапенко Е.А.) и информатики (учитель </w:t>
            </w:r>
            <w:proofErr w:type="spellStart"/>
            <w:r w:rsidRPr="00641D0A">
              <w:rPr>
                <w:rFonts w:ascii="Roboto" w:hAnsi="Roboto"/>
                <w:shd w:val="clear" w:color="auto" w:fill="FFFFFF"/>
              </w:rPr>
              <w:t>Ган</w:t>
            </w:r>
            <w:proofErr w:type="spellEnd"/>
            <w:r w:rsidRPr="00641D0A">
              <w:rPr>
                <w:rFonts w:ascii="Roboto" w:hAnsi="Roboto"/>
                <w:shd w:val="clear" w:color="auto" w:fill="FFFFFF"/>
              </w:rPr>
              <w:t xml:space="preserve"> В.Г.)  в 8 классе </w:t>
            </w:r>
          </w:p>
          <w:p w:rsidR="00641D0A" w:rsidRPr="00641D0A" w:rsidRDefault="00641D0A" w:rsidP="00641D0A">
            <w:pPr>
              <w:jc w:val="both"/>
              <w:rPr>
                <w:rFonts w:ascii="Roboto" w:hAnsi="Roboto"/>
                <w:shd w:val="clear" w:color="auto" w:fill="FFFFFF"/>
              </w:rPr>
            </w:pPr>
            <w:r w:rsidRPr="00641D0A">
              <w:rPr>
                <w:rFonts w:ascii="Roboto" w:hAnsi="Roboto"/>
                <w:shd w:val="clear" w:color="auto" w:fill="FFFFFF"/>
              </w:rPr>
              <w:t>«Эпоха Дворцовых переворотов»</w:t>
            </w:r>
          </w:p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08.02.2024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 ЦОС (№6)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20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 w:val="restar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</w:rPr>
            </w:pPr>
            <w:r w:rsidRPr="00641D0A">
              <w:rPr>
                <w:rFonts w:ascii="Times New Roman" w:hAnsi="Times New Roman" w:cs="Times New Roman"/>
              </w:rPr>
              <w:t>Практическая работа на уроке  информатики в 9 классе</w:t>
            </w:r>
          </w:p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</w:rPr>
            </w:pPr>
            <w:r w:rsidRPr="00641D0A">
              <w:rPr>
                <w:rFonts w:ascii="Times New Roman" w:hAnsi="Times New Roman" w:cs="Times New Roman"/>
              </w:rPr>
              <w:t>«Разработка интерактивного плаката»</w:t>
            </w:r>
          </w:p>
          <w:p w:rsidR="00641D0A" w:rsidRPr="00641D0A" w:rsidRDefault="00641D0A" w:rsidP="00641D0A">
            <w:pPr>
              <w:jc w:val="both"/>
              <w:rPr>
                <w:rFonts w:ascii="Roboto" w:hAnsi="Roboto"/>
                <w:shd w:val="clear" w:color="auto" w:fill="FFFFFF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07.02.2024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 ЦОС (№6)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15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</w:rPr>
            </w:pPr>
            <w:r w:rsidRPr="00641D0A">
              <w:rPr>
                <w:rFonts w:ascii="Times New Roman" w:hAnsi="Times New Roman" w:cs="Times New Roman"/>
              </w:rPr>
              <w:t xml:space="preserve">Урок русского языка по теме «Самостоятельные и служебные части речи» </w:t>
            </w:r>
            <w:proofErr w:type="spellStart"/>
            <w:r w:rsidRPr="00641D0A">
              <w:rPr>
                <w:rFonts w:ascii="Times New Roman" w:hAnsi="Times New Roman" w:cs="Times New Roman"/>
              </w:rPr>
              <w:t>Баниновой</w:t>
            </w:r>
            <w:proofErr w:type="spellEnd"/>
            <w:r w:rsidRPr="00641D0A">
              <w:rPr>
                <w:rFonts w:ascii="Times New Roman" w:hAnsi="Times New Roman" w:cs="Times New Roman"/>
              </w:rPr>
              <w:t xml:space="preserve"> В.К. в 5 классе.</w:t>
            </w:r>
          </w:p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06.02.2024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 №5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22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jc w:val="both"/>
              <w:rPr>
                <w:rFonts w:ascii="Roboto" w:hAnsi="Roboto"/>
                <w:shd w:val="clear" w:color="auto" w:fill="FFFFFF"/>
              </w:rPr>
            </w:pPr>
            <w:r w:rsidRPr="00641D0A">
              <w:rPr>
                <w:rFonts w:ascii="Roboto" w:hAnsi="Roboto"/>
                <w:shd w:val="clear" w:color="auto" w:fill="FFFFFF"/>
              </w:rPr>
              <w:t>Урок ОБЖ в 8 классе на тему «Оказание первой помощи пострадавшим»</w:t>
            </w:r>
          </w:p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41D0A">
              <w:rPr>
                <w:rFonts w:ascii="Roboto" w:hAnsi="Roboto"/>
                <w:shd w:val="clear" w:color="auto" w:fill="FFFFFF"/>
              </w:rPr>
              <w:t xml:space="preserve">учителя </w:t>
            </w:r>
            <w:proofErr w:type="spellStart"/>
            <w:r w:rsidRPr="00641D0A">
              <w:rPr>
                <w:rFonts w:ascii="Roboto" w:hAnsi="Roboto"/>
                <w:shd w:val="clear" w:color="auto" w:fill="FFFFFF"/>
              </w:rPr>
              <w:t>Линник</w:t>
            </w:r>
            <w:proofErr w:type="spellEnd"/>
            <w:r w:rsidRPr="00641D0A">
              <w:rPr>
                <w:rFonts w:ascii="Roboto" w:hAnsi="Roboto"/>
                <w:shd w:val="clear" w:color="auto" w:fill="FFFFFF"/>
              </w:rPr>
              <w:t xml:space="preserve"> А.В.</w:t>
            </w:r>
          </w:p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07.02.2024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 №5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15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jc w:val="both"/>
              <w:rPr>
                <w:rFonts w:ascii="Roboto" w:hAnsi="Roboto"/>
                <w:shd w:val="clear" w:color="auto" w:fill="FFFFFF"/>
              </w:rPr>
            </w:pPr>
            <w:r w:rsidRPr="00641D0A">
              <w:rPr>
                <w:rFonts w:ascii="Roboto" w:eastAsia="Arial Unicode MS" w:hAnsi="Roboto" w:cs="Arial Unicode MS"/>
                <w:shd w:val="clear" w:color="auto" w:fill="FFFFFF"/>
                <w:lang w:eastAsia="ru-RU" w:bidi="ru-RU"/>
              </w:rPr>
              <w:t>Внеклассное мероприятие «Пушкин - наше всё»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07.02.2024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 №3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53</w:t>
            </w:r>
          </w:p>
        </w:tc>
      </w:tr>
      <w:tr w:rsidR="00641D0A" w:rsidRPr="00641D0A" w:rsidTr="001710CB">
        <w:tc>
          <w:tcPr>
            <w:tcW w:w="228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jc w:val="both"/>
              <w:rPr>
                <w:rFonts w:ascii="Times New Roman" w:hAnsi="Times New Roman" w:cs="Times New Roman"/>
              </w:rPr>
            </w:pPr>
            <w:r w:rsidRPr="00641D0A">
              <w:rPr>
                <w:rFonts w:ascii="Times New Roman" w:hAnsi="Times New Roman" w:cs="Times New Roman"/>
              </w:rPr>
              <w:t xml:space="preserve">Интегрированный мастер-класс по изготовлению </w:t>
            </w:r>
            <w:proofErr w:type="spellStart"/>
            <w:r w:rsidRPr="00641D0A">
              <w:rPr>
                <w:rFonts w:ascii="Times New Roman" w:hAnsi="Times New Roman" w:cs="Times New Roman"/>
              </w:rPr>
              <w:t>борцоков</w:t>
            </w:r>
            <w:proofErr w:type="spellEnd"/>
            <w:r w:rsidRPr="00641D0A">
              <w:rPr>
                <w:rFonts w:ascii="Times New Roman" w:hAnsi="Times New Roman" w:cs="Times New Roman"/>
              </w:rPr>
              <w:t xml:space="preserve">. «Встречаем </w:t>
            </w:r>
            <w:proofErr w:type="spell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Цаһан</w:t>
            </w:r>
            <w:proofErr w:type="spellEnd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Сар»</w:t>
            </w:r>
          </w:p>
          <w:p w:rsidR="00641D0A" w:rsidRPr="00641D0A" w:rsidRDefault="00641D0A" w:rsidP="00641D0A">
            <w:pPr>
              <w:jc w:val="both"/>
              <w:rPr>
                <w:rFonts w:ascii="Roboto" w:hAnsi="Roboto"/>
                <w:shd w:val="clear" w:color="auto" w:fill="FFFFFF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09.02.2024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 №14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21</w:t>
            </w:r>
          </w:p>
        </w:tc>
      </w:tr>
      <w:tr w:rsidR="00641D0A" w:rsidRPr="00641D0A" w:rsidTr="001710CB">
        <w:tc>
          <w:tcPr>
            <w:tcW w:w="22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>7</w:t>
            </w:r>
          </w:p>
        </w:tc>
        <w:tc>
          <w:tcPr>
            <w:tcW w:w="87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proofErr w:type="spell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Медиачас</w:t>
            </w:r>
            <w:proofErr w:type="spellEnd"/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proofErr w:type="spell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Медиачас</w:t>
            </w:r>
            <w:proofErr w:type="spellEnd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«Инновации в нашей жизни»</w:t>
            </w:r>
          </w:p>
          <w:p w:rsidR="00641D0A" w:rsidRPr="00641D0A" w:rsidRDefault="00641D0A" w:rsidP="00641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08.02.2024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Кабинеты школы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122</w:t>
            </w:r>
          </w:p>
        </w:tc>
      </w:tr>
      <w:tr w:rsidR="00641D0A" w:rsidRPr="00641D0A" w:rsidTr="001710CB">
        <w:tc>
          <w:tcPr>
            <w:tcW w:w="22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8</w:t>
            </w:r>
          </w:p>
        </w:tc>
        <w:tc>
          <w:tcPr>
            <w:tcW w:w="87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Работа творческих мастерских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Работа творческих мастерских «Творим, выдумываем, изобретаем»</w:t>
            </w:r>
          </w:p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09.02.2024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Рекреация 1 этажа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150</w:t>
            </w:r>
          </w:p>
        </w:tc>
      </w:tr>
      <w:tr w:rsidR="00641D0A" w:rsidRPr="00641D0A" w:rsidTr="001710CB">
        <w:tc>
          <w:tcPr>
            <w:tcW w:w="228" w:type="pct"/>
            <w:vMerge w:val="restar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9</w:t>
            </w:r>
          </w:p>
        </w:tc>
        <w:tc>
          <w:tcPr>
            <w:tcW w:w="879" w:type="pct"/>
            <w:vMerge w:val="restar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Проведение мероприятий по отдельному плану 00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Интерактивная выставка-просмотр «На старт! Внимание! Наука!»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05.02.2024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Рекреация</w:t>
            </w:r>
          </w:p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2 этаж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70</w:t>
            </w:r>
          </w:p>
        </w:tc>
      </w:tr>
      <w:tr w:rsidR="00641D0A" w:rsidRPr="00641D0A" w:rsidTr="001710CB">
        <w:tc>
          <w:tcPr>
            <w:tcW w:w="227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  <w:t>Выставка с виртуальным расширением «Учёные о науке»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05.02.2024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Рекреация 1 этажа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90</w:t>
            </w:r>
          </w:p>
        </w:tc>
      </w:tr>
      <w:tr w:rsidR="00641D0A" w:rsidRPr="00641D0A" w:rsidTr="001710CB">
        <w:tc>
          <w:tcPr>
            <w:tcW w:w="227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proofErr w:type="spell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Квиз</w:t>
            </w:r>
            <w:proofErr w:type="spellEnd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-игра «Достижения российских ученых»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05.02.2024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Официальный сайт школы,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23</w:t>
            </w:r>
          </w:p>
        </w:tc>
      </w:tr>
      <w:tr w:rsidR="00641D0A" w:rsidRPr="00641D0A" w:rsidTr="001710CB">
        <w:tc>
          <w:tcPr>
            <w:tcW w:w="227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79" w:type="pct"/>
            <w:vMerge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986" w:type="pct"/>
          </w:tcPr>
          <w:p w:rsidR="00641D0A" w:rsidRPr="00641D0A" w:rsidRDefault="00641D0A" w:rsidP="00641D0A">
            <w:pPr>
              <w:rPr>
                <w:rFonts w:ascii="Roboto" w:hAnsi="Roboto"/>
                <w:shd w:val="clear" w:color="auto" w:fill="FFFFFF"/>
              </w:rPr>
            </w:pPr>
            <w:r w:rsidRPr="00641D0A">
              <w:rPr>
                <w:rFonts w:ascii="Roboto" w:hAnsi="Roboto"/>
                <w:shd w:val="clear" w:color="auto" w:fill="FFFFFF"/>
              </w:rPr>
              <w:t>Занятие по опытно-экспериментальной деятельности «Как обнаружить воздух»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05.02.2024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Кабинет №9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25</w:t>
            </w:r>
          </w:p>
        </w:tc>
      </w:tr>
      <w:tr w:rsidR="00641D0A" w:rsidRPr="00641D0A" w:rsidTr="001710CB">
        <w:tc>
          <w:tcPr>
            <w:tcW w:w="227" w:type="pct"/>
          </w:tcPr>
          <w:p w:rsidR="00641D0A" w:rsidRPr="00641D0A" w:rsidRDefault="00641D0A" w:rsidP="00641D0A">
            <w:pPr>
              <w:autoSpaceDE/>
              <w:autoSpaceDN/>
              <w:ind w:right="-65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10</w:t>
            </w:r>
          </w:p>
        </w:tc>
        <w:tc>
          <w:tcPr>
            <w:tcW w:w="87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Microsoft Sans Serif" w:hAnsi="Times New Roman" w:cs="Times New Roman"/>
                <w:shd w:val="clear" w:color="auto" w:fill="FFFFFF"/>
                <w:lang w:eastAsia="ru-RU" w:bidi="ru-RU"/>
              </w:rPr>
              <w:t xml:space="preserve">Размещение на официальных сайтах информационных материалов, 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Сайт</w:t>
            </w:r>
          </w:p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Новости </w:t>
            </w:r>
            <w:hyperlink r:id="rId8" w:history="1">
              <w:r w:rsidRPr="00641D0A">
                <w:rPr>
                  <w:rFonts w:ascii="Times New Roman" w:eastAsia="Arial Unicode MS" w:hAnsi="Times New Roman" w:cs="Times New Roman"/>
                  <w:color w:val="0000FF" w:themeColor="hyperlink"/>
                  <w:u w:val="single"/>
                  <w:lang w:eastAsia="ru-RU" w:bidi="ru-RU"/>
                </w:rPr>
                <w:t>https://shkola2gorodovikovsk-r08.gosweb.gosuslugi.ru/netcat/?catalogue=1&amp;sub=48</w:t>
              </w:r>
            </w:hyperlink>
          </w:p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Раздел Декада науки </w:t>
            </w:r>
            <w:hyperlink r:id="rId9" w:history="1">
              <w:r w:rsidRPr="00641D0A">
                <w:rPr>
                  <w:rFonts w:ascii="Times New Roman" w:eastAsia="Arial Unicode MS" w:hAnsi="Times New Roman" w:cs="Times New Roman"/>
                  <w:color w:val="0000FF" w:themeColor="hyperlink"/>
                  <w:u w:val="single"/>
                  <w:lang w:eastAsia="ru-RU" w:bidi="ru-RU"/>
                </w:rPr>
                <w:t>https://shkola2gorodovikovsk-r08.gosweb.gosuslugi.ru/pedagogam-i-sotrudnikam/nauchno-metodicheskaya-rabota/dekada-nauki-2024/</w:t>
              </w:r>
            </w:hyperlink>
          </w:p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proofErr w:type="spell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Телеграм</w:t>
            </w:r>
            <w:proofErr w:type="spellEnd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</w:t>
            </w:r>
            <w:hyperlink r:id="rId10" w:anchor="-1001671652904" w:history="1">
              <w:r w:rsidRPr="00641D0A">
                <w:rPr>
                  <w:rFonts w:ascii="Times New Roman" w:eastAsia="Arial Unicode MS" w:hAnsi="Times New Roman" w:cs="Times New Roman"/>
                  <w:color w:val="0000FF" w:themeColor="hyperlink"/>
                  <w:u w:val="single"/>
                  <w:lang w:eastAsia="ru-RU" w:bidi="ru-RU"/>
                </w:rPr>
                <w:t>https://web.telegram.org/a/#-1001671652904</w:t>
              </w:r>
            </w:hyperlink>
          </w:p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02-09.02.2024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Официальный сайт школы, </w:t>
            </w:r>
            <w:proofErr w:type="spell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Телеграм</w:t>
            </w:r>
            <w:proofErr w:type="spellEnd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-канал школы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641D0A" w:rsidRPr="00641D0A" w:rsidTr="001710CB">
        <w:tc>
          <w:tcPr>
            <w:tcW w:w="227" w:type="pct"/>
          </w:tcPr>
          <w:p w:rsidR="00641D0A" w:rsidRPr="00641D0A" w:rsidRDefault="00641D0A" w:rsidP="00641D0A">
            <w:pPr>
              <w:autoSpaceDE/>
              <w:autoSpaceDN/>
              <w:ind w:right="-65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11</w:t>
            </w:r>
          </w:p>
        </w:tc>
        <w:tc>
          <w:tcPr>
            <w:tcW w:w="879" w:type="pct"/>
          </w:tcPr>
          <w:p w:rsidR="00641D0A" w:rsidRPr="00641D0A" w:rsidRDefault="00641D0A" w:rsidP="00641D0A">
            <w:pPr>
              <w:autoSpaceDE/>
              <w:autoSpaceDN/>
              <w:ind w:left="-16" w:right="-99"/>
              <w:rPr>
                <w:rFonts w:ascii="Arial Unicode MS" w:eastAsia="Microsoft Sans Serif" w:hAnsi="Arial Unicode MS" w:cs="Arial Unicode MS"/>
                <w:shd w:val="clear" w:color="auto" w:fill="FFFFFF"/>
                <w:lang w:eastAsia="ru-RU" w:bidi="ru-RU"/>
              </w:rPr>
            </w:pPr>
            <w:r w:rsidRPr="00641D0A">
              <w:rPr>
                <w:rFonts w:ascii="Times New Roman" w:eastAsia="Microsoft Sans Serif" w:hAnsi="Times New Roman" w:cs="Times New Roman"/>
                <w:shd w:val="clear" w:color="auto" w:fill="FFFFFF"/>
                <w:lang w:eastAsia="ru-RU" w:bidi="ru-RU"/>
              </w:rPr>
              <w:t>Участие в тематических репортажах в СМИ (электронных, печатных).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Статья в газете «Вперед </w:t>
            </w:r>
            <w:proofErr w:type="spell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Уралан</w:t>
            </w:r>
            <w:proofErr w:type="spellEnd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«Научно-практическая конференция»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17.02.2024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Газета</w:t>
            </w:r>
            <w:proofErr w:type="gram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В</w:t>
            </w:r>
            <w:proofErr w:type="gramEnd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перед </w:t>
            </w:r>
            <w:proofErr w:type="spellStart"/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Уралан</w:t>
            </w:r>
            <w:proofErr w:type="spellEnd"/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641D0A" w:rsidRPr="00641D0A" w:rsidTr="001710CB">
        <w:tc>
          <w:tcPr>
            <w:tcW w:w="227" w:type="pct"/>
          </w:tcPr>
          <w:p w:rsidR="00641D0A" w:rsidRPr="00641D0A" w:rsidRDefault="00641D0A" w:rsidP="00641D0A">
            <w:pPr>
              <w:autoSpaceDE/>
              <w:autoSpaceDN/>
              <w:ind w:right="-65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12. </w:t>
            </w:r>
          </w:p>
        </w:tc>
        <w:tc>
          <w:tcPr>
            <w:tcW w:w="87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Microsoft Sans Serif" w:hAnsi="Times New Roman" w:cs="Times New Roman"/>
                <w:shd w:val="clear" w:color="auto" w:fill="FFFFFF"/>
                <w:lang w:eastAsia="ru-RU" w:bidi="ru-RU"/>
              </w:rPr>
              <w:t>Семейная интерактивная игра «О, сколько нам открытий чудных...»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Участие в игре в составе команды «Эрудит»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08.02.2024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Кировский сельский лицей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5</w:t>
            </w:r>
          </w:p>
        </w:tc>
      </w:tr>
      <w:tr w:rsidR="00641D0A" w:rsidRPr="00641D0A" w:rsidTr="001710CB">
        <w:tc>
          <w:tcPr>
            <w:tcW w:w="227" w:type="pct"/>
          </w:tcPr>
          <w:p w:rsidR="00641D0A" w:rsidRPr="00641D0A" w:rsidRDefault="00641D0A" w:rsidP="00641D0A">
            <w:pPr>
              <w:autoSpaceDE/>
              <w:autoSpaceDN/>
              <w:ind w:right="-65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13</w:t>
            </w:r>
          </w:p>
        </w:tc>
        <w:tc>
          <w:tcPr>
            <w:tcW w:w="879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Закрытие Декады</w:t>
            </w:r>
          </w:p>
        </w:tc>
        <w:tc>
          <w:tcPr>
            <w:tcW w:w="1986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Школьная линейка</w:t>
            </w:r>
          </w:p>
        </w:tc>
        <w:tc>
          <w:tcPr>
            <w:tcW w:w="669" w:type="pct"/>
          </w:tcPr>
          <w:p w:rsidR="00641D0A" w:rsidRPr="00641D0A" w:rsidRDefault="00641D0A" w:rsidP="00641D0A">
            <w:pPr>
              <w:autoSpaceDE/>
              <w:autoSpaceDN/>
              <w:ind w:left="-93" w:right="-104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13.02.2024</w:t>
            </w:r>
          </w:p>
        </w:tc>
        <w:tc>
          <w:tcPr>
            <w:tcW w:w="678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Спортивный зал</w:t>
            </w:r>
          </w:p>
        </w:tc>
        <w:tc>
          <w:tcPr>
            <w:tcW w:w="560" w:type="pct"/>
          </w:tcPr>
          <w:p w:rsidR="00641D0A" w:rsidRPr="00641D0A" w:rsidRDefault="00641D0A" w:rsidP="00641D0A">
            <w:pPr>
              <w:autoSpaceDE/>
              <w:autoSpaceDN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41D0A">
              <w:rPr>
                <w:rFonts w:ascii="Times New Roman" w:eastAsia="Arial Unicode MS" w:hAnsi="Times New Roman" w:cs="Times New Roman"/>
                <w:lang w:eastAsia="ru-RU" w:bidi="ru-RU"/>
              </w:rPr>
              <w:t>140</w:t>
            </w:r>
          </w:p>
        </w:tc>
      </w:tr>
    </w:tbl>
    <w:p w:rsidR="00E66EDA" w:rsidRDefault="00E66EDA" w:rsidP="00FF5215">
      <w:pPr>
        <w:rPr>
          <w:rFonts w:ascii="Times New Roman" w:hAnsi="Times New Roman" w:cs="Times New Roman"/>
          <w:sz w:val="24"/>
          <w:szCs w:val="24"/>
        </w:rPr>
      </w:pPr>
    </w:p>
    <w:p w:rsidR="00641D0A" w:rsidRDefault="00641D0A" w:rsidP="00FF5215">
      <w:pPr>
        <w:rPr>
          <w:rFonts w:ascii="Times New Roman" w:hAnsi="Times New Roman" w:cs="Times New Roman"/>
          <w:sz w:val="24"/>
          <w:szCs w:val="24"/>
        </w:rPr>
      </w:pPr>
    </w:p>
    <w:p w:rsidR="00641D0A" w:rsidRPr="0077451D" w:rsidRDefault="00641D0A" w:rsidP="00FF5215">
      <w:pPr>
        <w:rPr>
          <w:rFonts w:ascii="Times New Roman" w:hAnsi="Times New Roman" w:cs="Times New Roman"/>
          <w:sz w:val="24"/>
          <w:szCs w:val="24"/>
        </w:rPr>
      </w:pPr>
    </w:p>
    <w:p w:rsidR="00AD6130" w:rsidRPr="00641D0A" w:rsidRDefault="00FF5215" w:rsidP="0077451D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1D0A">
        <w:rPr>
          <w:rFonts w:ascii="Times New Roman" w:hAnsi="Times New Roman" w:cs="Times New Roman"/>
          <w:b/>
          <w:sz w:val="24"/>
          <w:szCs w:val="24"/>
        </w:rPr>
        <w:t>Открытие Декады науки</w:t>
      </w:r>
    </w:p>
    <w:p w:rsidR="001939BD" w:rsidRPr="0077451D" w:rsidRDefault="001939BD">
      <w:pPr>
        <w:rPr>
          <w:rFonts w:ascii="Times New Roman" w:hAnsi="Times New Roman" w:cs="Times New Roman"/>
          <w:sz w:val="24"/>
          <w:szCs w:val="24"/>
        </w:rPr>
      </w:pPr>
    </w:p>
    <w:p w:rsidR="00BB5341" w:rsidRPr="0077451D" w:rsidRDefault="001939BD" w:rsidP="000628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451D">
        <w:rPr>
          <w:rFonts w:ascii="Times New Roman" w:hAnsi="Times New Roman" w:cs="Times New Roman"/>
          <w:sz w:val="24"/>
          <w:szCs w:val="24"/>
        </w:rPr>
        <w:t>Н</w:t>
      </w:r>
      <w:r w:rsidR="00BB5341" w:rsidRPr="0077451D">
        <w:rPr>
          <w:rFonts w:ascii="Times New Roman" w:hAnsi="Times New Roman" w:cs="Times New Roman"/>
          <w:sz w:val="24"/>
          <w:szCs w:val="24"/>
        </w:rPr>
        <w:t>а</w:t>
      </w:r>
      <w:r w:rsidRPr="0077451D">
        <w:rPr>
          <w:rFonts w:ascii="Times New Roman" w:hAnsi="Times New Roman" w:cs="Times New Roman"/>
          <w:sz w:val="24"/>
          <w:szCs w:val="24"/>
        </w:rPr>
        <w:t xml:space="preserve"> общешкольной</w:t>
      </w:r>
      <w:r w:rsidR="00BB5341" w:rsidRPr="0077451D">
        <w:rPr>
          <w:rFonts w:ascii="Times New Roman" w:hAnsi="Times New Roman" w:cs="Times New Roman"/>
          <w:sz w:val="24"/>
          <w:szCs w:val="24"/>
        </w:rPr>
        <w:t xml:space="preserve"> линейке прошло торжественное открытие Декады Науки. </w:t>
      </w:r>
    </w:p>
    <w:p w:rsidR="00BE7590" w:rsidRDefault="004D4066" w:rsidP="0077451D">
      <w:pPr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51D">
        <w:rPr>
          <w:rFonts w:ascii="Times New Roman" w:hAnsi="Times New Roman" w:cs="Times New Roman"/>
          <w:sz w:val="24"/>
          <w:szCs w:val="24"/>
        </w:rPr>
        <w:t xml:space="preserve">Заместители директора по научно-методической и учебной работе </w:t>
      </w:r>
      <w:proofErr w:type="spellStart"/>
      <w:r w:rsidRPr="0077451D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77451D">
        <w:rPr>
          <w:rFonts w:ascii="Times New Roman" w:hAnsi="Times New Roman" w:cs="Times New Roman"/>
          <w:sz w:val="24"/>
          <w:szCs w:val="24"/>
        </w:rPr>
        <w:t xml:space="preserve"> В.Г. и Куценко Е.С. объявили о начале Декады интересных и увлекательных мероприятий и пожелали</w:t>
      </w:r>
      <w:r w:rsidRPr="004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обучающимся принимать участие во всех активностях, которые будут проводиться в школе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3C4A" w:rsidRPr="00CB44A7" w:rsidRDefault="005A1698" w:rsidP="0077451D">
      <w:pPr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Старосты </w:t>
      </w:r>
      <w:r w:rsidR="00BB5341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классов получили маршрутный лист, в котором были отражены все </w:t>
      </w:r>
      <w:r w:rsidR="00EA3C4A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 декады</w:t>
      </w:r>
      <w:r w:rsidR="00BB5341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F5215" w:rsidRDefault="00FF5215" w:rsidP="0077451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D0A" w:rsidRDefault="00641D0A" w:rsidP="0077451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D0A" w:rsidRDefault="00641D0A" w:rsidP="0077451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5215" w:rsidRPr="00FF5215" w:rsidRDefault="00FF5215" w:rsidP="0077451D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52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Заседание научных секций</w:t>
      </w:r>
    </w:p>
    <w:p w:rsidR="00FF5215" w:rsidRDefault="00FF5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5215" w:rsidRDefault="00FF5215" w:rsidP="00FF5215">
      <w:pPr>
        <w:ind w:left="3261"/>
        <w:rPr>
          <w:rFonts w:ascii="Times New Roman" w:hAnsi="Times New Roman" w:cs="Times New Roman"/>
          <w:b/>
          <w:sz w:val="24"/>
          <w:szCs w:val="24"/>
        </w:rPr>
      </w:pPr>
      <w:r w:rsidRPr="00A20381">
        <w:rPr>
          <w:rFonts w:ascii="Times New Roman" w:hAnsi="Times New Roman" w:cs="Times New Roman"/>
          <w:b/>
          <w:sz w:val="24"/>
          <w:szCs w:val="24"/>
        </w:rPr>
        <w:t xml:space="preserve"> «Не существует сколько-нибудь достоверных тестов на одарённость, кроме тех, которые проявляются в результате активного участия хотя бы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20381">
        <w:rPr>
          <w:rFonts w:ascii="Times New Roman" w:hAnsi="Times New Roman" w:cs="Times New Roman"/>
          <w:b/>
          <w:sz w:val="24"/>
          <w:szCs w:val="24"/>
        </w:rPr>
        <w:t>самой маленькой поисковой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исследовательской </w:t>
      </w:r>
      <w:r w:rsidRPr="00A20381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20381">
        <w:rPr>
          <w:rFonts w:ascii="Times New Roman" w:hAnsi="Times New Roman" w:cs="Times New Roman"/>
          <w:b/>
          <w:sz w:val="24"/>
          <w:szCs w:val="24"/>
        </w:rPr>
        <w:t>»</w:t>
      </w:r>
    </w:p>
    <w:p w:rsidR="00FF5215" w:rsidRPr="00A20381" w:rsidRDefault="00FF5215" w:rsidP="00FF5215">
      <w:pPr>
        <w:ind w:left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A20381">
        <w:rPr>
          <w:rFonts w:ascii="Times New Roman" w:hAnsi="Times New Roman" w:cs="Times New Roman"/>
          <w:b/>
          <w:sz w:val="24"/>
          <w:szCs w:val="24"/>
        </w:rPr>
        <w:t xml:space="preserve"> А. Н. Колмогоров </w:t>
      </w:r>
    </w:p>
    <w:p w:rsidR="00FF5215" w:rsidRPr="00D7757A" w:rsidRDefault="00FF5215" w:rsidP="00FF52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215" w:rsidRPr="00DA2952" w:rsidRDefault="00FF5215" w:rsidP="00FF521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2952">
        <w:rPr>
          <w:rFonts w:ascii="Times New Roman" w:hAnsi="Times New Roman" w:cs="Times New Roman"/>
          <w:sz w:val="24"/>
          <w:szCs w:val="24"/>
        </w:rPr>
        <w:t xml:space="preserve">В рамках Декады науки было запланировано и проведено заседание научных секций. В начале конференции ведущая </w:t>
      </w:r>
      <w:proofErr w:type="spellStart"/>
      <w:r w:rsidRPr="00DA2952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DA2952">
        <w:rPr>
          <w:rFonts w:ascii="Times New Roman" w:hAnsi="Times New Roman" w:cs="Times New Roman"/>
          <w:sz w:val="24"/>
          <w:szCs w:val="24"/>
        </w:rPr>
        <w:t xml:space="preserve"> В.Г. отметила, что ежегодно более пятисот тысяч открытий в мире делаются детьми и подростками, а научно-исследовательская работа позволяет каждому обучающемуся испытать, испробовать, выявить и актуализировать хотя бы некоторые из своих талантов. </w:t>
      </w:r>
    </w:p>
    <w:p w:rsidR="00FF5215" w:rsidRPr="00F151FB" w:rsidRDefault="00FF5215" w:rsidP="00FF521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1FB">
        <w:rPr>
          <w:rFonts w:ascii="Times New Roman" w:hAnsi="Times New Roman" w:cs="Times New Roman"/>
          <w:sz w:val="24"/>
          <w:szCs w:val="24"/>
        </w:rPr>
        <w:t>Директор школы Остапенко Е.А. пожелала участникам смело идти по пути научной деятельности, поскольку это мощное средство движения по самому продуктивному пути развития и совершенствования.</w:t>
      </w:r>
    </w:p>
    <w:p w:rsidR="00FF5215" w:rsidRDefault="00FF5215" w:rsidP="0077451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1FB">
        <w:rPr>
          <w:rFonts w:ascii="Times New Roman" w:hAnsi="Times New Roman" w:cs="Times New Roman"/>
          <w:sz w:val="24"/>
          <w:szCs w:val="24"/>
        </w:rPr>
        <w:t xml:space="preserve">На конференции были представлены научные и творческие работы </w:t>
      </w:r>
      <w:proofErr w:type="gramStart"/>
      <w:r w:rsidRPr="00F151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51FB">
        <w:rPr>
          <w:rFonts w:ascii="Times New Roman" w:hAnsi="Times New Roman" w:cs="Times New Roman"/>
          <w:sz w:val="24"/>
          <w:szCs w:val="24"/>
        </w:rPr>
        <w:t xml:space="preserve"> по различным профилям.</w:t>
      </w:r>
    </w:p>
    <w:p w:rsidR="00FF5215" w:rsidRPr="0077451D" w:rsidRDefault="00FF5215" w:rsidP="0077451D">
      <w:pPr>
        <w:pStyle w:val="a6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215">
        <w:rPr>
          <w:rFonts w:ascii="Times New Roman" w:hAnsi="Times New Roman" w:cs="Times New Roman"/>
          <w:b/>
          <w:sz w:val="24"/>
          <w:szCs w:val="24"/>
        </w:rPr>
        <w:t>По профилю «Филология»:</w:t>
      </w:r>
    </w:p>
    <w:p w:rsidR="00FF5215" w:rsidRDefault="00FF5215" w:rsidP="00FF5215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57A">
        <w:rPr>
          <w:rFonts w:ascii="Times New Roman" w:hAnsi="Times New Roman" w:cs="Times New Roman"/>
          <w:sz w:val="24"/>
          <w:szCs w:val="24"/>
        </w:rPr>
        <w:t xml:space="preserve">- Исследовательская работа Коноваловой Милены </w:t>
      </w:r>
    </w:p>
    <w:p w:rsidR="00FF5215" w:rsidRPr="00D7757A" w:rsidRDefault="00FF5215" w:rsidP="00FF521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57A">
        <w:rPr>
          <w:rFonts w:ascii="Times New Roman" w:hAnsi="Times New Roman" w:cs="Times New Roman"/>
          <w:sz w:val="24"/>
          <w:szCs w:val="24"/>
        </w:rPr>
        <w:t>(8 класс</w:t>
      </w:r>
      <w:r>
        <w:rPr>
          <w:rFonts w:ascii="Times New Roman" w:hAnsi="Times New Roman" w:cs="Times New Roman"/>
          <w:sz w:val="24"/>
          <w:szCs w:val="24"/>
        </w:rPr>
        <w:t>) «Как привить любовь к чтению» (н</w:t>
      </w:r>
      <w:r w:rsidRPr="00D7757A">
        <w:rPr>
          <w:rFonts w:ascii="Times New Roman" w:hAnsi="Times New Roman" w:cs="Times New Roman"/>
          <w:sz w:val="24"/>
          <w:szCs w:val="24"/>
        </w:rPr>
        <w:t xml:space="preserve">аучный руководитель </w:t>
      </w:r>
      <w:proofErr w:type="spellStart"/>
      <w:r w:rsidRPr="00D7757A">
        <w:rPr>
          <w:rFonts w:ascii="Times New Roman" w:hAnsi="Times New Roman" w:cs="Times New Roman"/>
          <w:sz w:val="24"/>
          <w:szCs w:val="24"/>
        </w:rPr>
        <w:t>Боденова</w:t>
      </w:r>
      <w:proofErr w:type="spellEnd"/>
      <w:r w:rsidRPr="00D7757A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>М)</w:t>
      </w:r>
      <w:r w:rsidRPr="00D7757A">
        <w:rPr>
          <w:rFonts w:ascii="Times New Roman" w:hAnsi="Times New Roman" w:cs="Times New Roman"/>
          <w:sz w:val="24"/>
          <w:szCs w:val="24"/>
        </w:rPr>
        <w:t xml:space="preserve"> В работе приведены результаты анкетирования, сделаны рекомендации по популяризации чтения книг среди современных подростков.</w:t>
      </w:r>
    </w:p>
    <w:p w:rsidR="00FF5215" w:rsidRPr="0077451D" w:rsidRDefault="00FF5215" w:rsidP="0077451D">
      <w:pPr>
        <w:pStyle w:val="a6"/>
        <w:ind w:left="0" w:firstLine="567"/>
        <w:jc w:val="both"/>
        <w:rPr>
          <w:rFonts w:ascii="Poppins" w:hAnsi="Poppins"/>
          <w:color w:val="212529"/>
          <w:sz w:val="23"/>
          <w:szCs w:val="23"/>
          <w:shd w:val="clear" w:color="auto" w:fill="FDFDFD"/>
        </w:rPr>
      </w:pPr>
      <w:r w:rsidRPr="00D7757A">
        <w:rPr>
          <w:rFonts w:ascii="Times New Roman" w:hAnsi="Times New Roman" w:cs="Times New Roman"/>
          <w:sz w:val="24"/>
          <w:szCs w:val="24"/>
        </w:rPr>
        <w:t xml:space="preserve">- Творческая работа </w:t>
      </w:r>
      <w:proofErr w:type="spellStart"/>
      <w:r w:rsidRPr="00D7757A">
        <w:rPr>
          <w:rFonts w:ascii="Times New Roman" w:hAnsi="Times New Roman" w:cs="Times New Roman"/>
          <w:sz w:val="24"/>
          <w:szCs w:val="24"/>
        </w:rPr>
        <w:t>Пулбери</w:t>
      </w:r>
      <w:proofErr w:type="spellEnd"/>
      <w:r w:rsidRPr="00D7757A">
        <w:rPr>
          <w:rFonts w:ascii="Times New Roman" w:hAnsi="Times New Roman" w:cs="Times New Roman"/>
          <w:sz w:val="24"/>
          <w:szCs w:val="24"/>
        </w:rPr>
        <w:t xml:space="preserve"> Александры «Проб</w:t>
      </w:r>
      <w:r>
        <w:rPr>
          <w:rFonts w:ascii="Times New Roman" w:hAnsi="Times New Roman" w:cs="Times New Roman"/>
          <w:sz w:val="24"/>
          <w:szCs w:val="24"/>
        </w:rPr>
        <w:t>лемный очерк «Зов родного края (</w:t>
      </w:r>
      <w:r w:rsidRPr="00D7757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D7757A">
        <w:rPr>
          <w:rFonts w:ascii="Times New Roman" w:hAnsi="Times New Roman" w:cs="Times New Roman"/>
          <w:sz w:val="24"/>
          <w:szCs w:val="24"/>
        </w:rPr>
        <w:t>Лалушева</w:t>
      </w:r>
      <w:proofErr w:type="spellEnd"/>
      <w:r w:rsidRPr="00D7757A">
        <w:rPr>
          <w:rFonts w:ascii="Times New Roman" w:hAnsi="Times New Roman" w:cs="Times New Roman"/>
          <w:sz w:val="24"/>
          <w:szCs w:val="24"/>
        </w:rPr>
        <w:t xml:space="preserve"> Р.Ф.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757A">
        <w:rPr>
          <w:rFonts w:ascii="Times New Roman" w:hAnsi="Times New Roman" w:cs="Times New Roman"/>
          <w:sz w:val="24"/>
          <w:szCs w:val="24"/>
        </w:rPr>
        <w:t xml:space="preserve"> Автор в публицистическом стиле рассматривает тему депортации.</w:t>
      </w:r>
      <w:r w:rsidRPr="00D32244">
        <w:rPr>
          <w:rFonts w:ascii="Poppins" w:hAnsi="Poppins"/>
          <w:color w:val="212529"/>
          <w:sz w:val="23"/>
          <w:szCs w:val="23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212529"/>
          <w:sz w:val="23"/>
          <w:szCs w:val="23"/>
          <w:shd w:val="clear" w:color="auto" w:fill="FDFDFD"/>
        </w:rPr>
        <w:t>Работа</w:t>
      </w:r>
      <w:r>
        <w:rPr>
          <w:rFonts w:ascii="Poppins" w:hAnsi="Poppins"/>
          <w:color w:val="212529"/>
          <w:sz w:val="23"/>
          <w:szCs w:val="23"/>
          <w:shd w:val="clear" w:color="auto" w:fill="FDFDFD"/>
        </w:rPr>
        <w:t xml:space="preserve"> Александры стала победителем в районном конкурсе в рамках проекта «Без срока давности», цель  которого - сохранение исторической памяти.</w:t>
      </w:r>
    </w:p>
    <w:p w:rsidR="00FF5215" w:rsidRPr="0077451D" w:rsidRDefault="00FF5215" w:rsidP="00FF5215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215">
        <w:rPr>
          <w:rFonts w:ascii="Times New Roman" w:hAnsi="Times New Roman" w:cs="Times New Roman"/>
          <w:b/>
          <w:sz w:val="24"/>
          <w:szCs w:val="24"/>
        </w:rPr>
        <w:t>По профилю «Биология»</w:t>
      </w:r>
      <w:r w:rsidRPr="00D7757A">
        <w:rPr>
          <w:rFonts w:ascii="Times New Roman" w:hAnsi="Times New Roman" w:cs="Times New Roman"/>
          <w:sz w:val="24"/>
          <w:szCs w:val="24"/>
        </w:rPr>
        <w:t xml:space="preserve"> было представлено две  работы: «Белая и сизая плесень. Друзья или конкуренты?» Шнайдера Александра (7 класс), где представлены результаты эксперимента по выращиванию различных видов </w:t>
      </w:r>
      <w:r>
        <w:rPr>
          <w:rFonts w:ascii="Times New Roman" w:hAnsi="Times New Roman" w:cs="Times New Roman"/>
          <w:sz w:val="24"/>
          <w:szCs w:val="24"/>
        </w:rPr>
        <w:t>плесени.</w:t>
      </w:r>
    </w:p>
    <w:p w:rsidR="00FF5215" w:rsidRPr="00D7757A" w:rsidRDefault="00FF5215" w:rsidP="00FF521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работа -</w:t>
      </w:r>
      <w:r w:rsidRPr="00D7757A">
        <w:rPr>
          <w:rFonts w:ascii="Times New Roman" w:hAnsi="Times New Roman" w:cs="Times New Roman"/>
          <w:sz w:val="24"/>
          <w:szCs w:val="24"/>
        </w:rPr>
        <w:t xml:space="preserve"> «Мои домашние питомцы – улитки </w:t>
      </w:r>
      <w:proofErr w:type="spellStart"/>
      <w:r w:rsidRPr="00D7757A">
        <w:rPr>
          <w:rFonts w:ascii="Times New Roman" w:hAnsi="Times New Roman" w:cs="Times New Roman"/>
          <w:sz w:val="24"/>
          <w:szCs w:val="24"/>
        </w:rPr>
        <w:t>Ахатины</w:t>
      </w:r>
      <w:proofErr w:type="spellEnd"/>
      <w:r w:rsidRPr="00D7757A">
        <w:rPr>
          <w:rFonts w:ascii="Times New Roman" w:hAnsi="Times New Roman" w:cs="Times New Roman"/>
          <w:sz w:val="24"/>
          <w:szCs w:val="24"/>
        </w:rPr>
        <w:t>» Устинова Тимура (7 класс), содержащая наблюдения за</w:t>
      </w:r>
      <w:r w:rsidR="00BE7590">
        <w:rPr>
          <w:rFonts w:ascii="Times New Roman" w:hAnsi="Times New Roman" w:cs="Times New Roman"/>
          <w:sz w:val="24"/>
          <w:szCs w:val="24"/>
        </w:rPr>
        <w:t xml:space="preserve"> </w:t>
      </w:r>
      <w:r w:rsidRPr="00D7757A">
        <w:rPr>
          <w:rFonts w:ascii="Times New Roman" w:hAnsi="Times New Roman" w:cs="Times New Roman"/>
          <w:sz w:val="24"/>
          <w:szCs w:val="24"/>
        </w:rPr>
        <w:t>образом жизни моллюсков и рекомендации по уходу за ними. Научный руководитель обеих работ – Диденко Н.В.</w:t>
      </w:r>
    </w:p>
    <w:p w:rsidR="00FF5215" w:rsidRPr="0077451D" w:rsidRDefault="00FF5215" w:rsidP="00FF5215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215">
        <w:rPr>
          <w:rFonts w:ascii="Times New Roman" w:hAnsi="Times New Roman" w:cs="Times New Roman"/>
          <w:b/>
          <w:sz w:val="24"/>
          <w:szCs w:val="24"/>
        </w:rPr>
        <w:t>По профилю «Экология»</w:t>
      </w:r>
      <w:r w:rsidRPr="00F151FB">
        <w:rPr>
          <w:rFonts w:ascii="Times New Roman" w:hAnsi="Times New Roman" w:cs="Times New Roman"/>
          <w:sz w:val="24"/>
          <w:szCs w:val="24"/>
        </w:rPr>
        <w:t xml:space="preserve"> была представлена работа Герасименко Дарьи и </w:t>
      </w:r>
      <w:proofErr w:type="spellStart"/>
      <w:r w:rsidRPr="00F151FB">
        <w:rPr>
          <w:rFonts w:ascii="Times New Roman" w:hAnsi="Times New Roman" w:cs="Times New Roman"/>
          <w:sz w:val="24"/>
          <w:szCs w:val="24"/>
        </w:rPr>
        <w:t>Ганицкой</w:t>
      </w:r>
      <w:proofErr w:type="spellEnd"/>
      <w:r w:rsidRPr="00F151FB">
        <w:rPr>
          <w:rFonts w:ascii="Times New Roman" w:hAnsi="Times New Roman" w:cs="Times New Roman"/>
          <w:sz w:val="24"/>
          <w:szCs w:val="24"/>
        </w:rPr>
        <w:t xml:space="preserve"> Софьи (5 класс) (руководитель Колесникова Т.И.) «Твёрдые бытовые отходы в жизни человека». В исследовании были предложены пути использования ТБО во благо человека.</w:t>
      </w:r>
    </w:p>
    <w:p w:rsidR="00FF5215" w:rsidRPr="0077451D" w:rsidRDefault="00FF5215" w:rsidP="00FF5215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215">
        <w:rPr>
          <w:rFonts w:ascii="Times New Roman" w:hAnsi="Times New Roman" w:cs="Times New Roman"/>
          <w:b/>
          <w:sz w:val="24"/>
          <w:szCs w:val="24"/>
        </w:rPr>
        <w:t>По Профилю «Информатика»</w:t>
      </w:r>
      <w:r w:rsidRPr="00D7757A">
        <w:rPr>
          <w:rFonts w:ascii="Times New Roman" w:hAnsi="Times New Roman" w:cs="Times New Roman"/>
          <w:sz w:val="24"/>
          <w:szCs w:val="24"/>
        </w:rPr>
        <w:t xml:space="preserve"> представлена работа, имеющая практическую направленность с темой «Технология разработки интерактивного плаката», в которой автор Макарова Виолетта (8 класс) раскрыла весь технологический процесс разработки </w:t>
      </w:r>
      <w:r>
        <w:rPr>
          <w:rFonts w:ascii="Times New Roman" w:hAnsi="Times New Roman" w:cs="Times New Roman"/>
          <w:sz w:val="24"/>
          <w:szCs w:val="24"/>
        </w:rPr>
        <w:t>интерактивного продукта (р</w:t>
      </w:r>
      <w:r w:rsidRPr="00D7757A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Pr="00D7757A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D7757A">
        <w:rPr>
          <w:rFonts w:ascii="Times New Roman" w:hAnsi="Times New Roman" w:cs="Times New Roman"/>
          <w:sz w:val="24"/>
          <w:szCs w:val="24"/>
        </w:rPr>
        <w:t xml:space="preserve"> В.Г.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7590" w:rsidRPr="0077451D" w:rsidRDefault="00FF5215" w:rsidP="00BE7590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215">
        <w:rPr>
          <w:rFonts w:ascii="Times New Roman" w:hAnsi="Times New Roman" w:cs="Times New Roman"/>
          <w:b/>
          <w:sz w:val="24"/>
          <w:szCs w:val="24"/>
        </w:rPr>
        <w:t>По профилю «История»</w:t>
      </w:r>
      <w:r w:rsidRPr="00D7757A">
        <w:rPr>
          <w:rFonts w:ascii="Times New Roman" w:hAnsi="Times New Roman" w:cs="Times New Roman"/>
          <w:sz w:val="24"/>
          <w:szCs w:val="24"/>
        </w:rPr>
        <w:t xml:space="preserve"> выступила </w:t>
      </w:r>
      <w:proofErr w:type="spellStart"/>
      <w:r w:rsidRPr="00D7757A">
        <w:rPr>
          <w:rFonts w:ascii="Times New Roman" w:hAnsi="Times New Roman" w:cs="Times New Roman"/>
          <w:sz w:val="24"/>
          <w:szCs w:val="24"/>
        </w:rPr>
        <w:t>Безгина</w:t>
      </w:r>
      <w:proofErr w:type="spellEnd"/>
      <w:r w:rsidRPr="00D7757A">
        <w:rPr>
          <w:rFonts w:ascii="Times New Roman" w:hAnsi="Times New Roman" w:cs="Times New Roman"/>
          <w:sz w:val="24"/>
          <w:szCs w:val="24"/>
        </w:rPr>
        <w:t xml:space="preserve"> Ксения (8 класс) с работой «Флаг России. Флаг Калмыкии»</w:t>
      </w:r>
      <w:r>
        <w:rPr>
          <w:rFonts w:ascii="Times New Roman" w:hAnsi="Times New Roman" w:cs="Times New Roman"/>
          <w:sz w:val="24"/>
          <w:szCs w:val="24"/>
        </w:rPr>
        <w:t>, где объемно осветила историю изменения символов российской и калмыцкой государственности (р</w:t>
      </w:r>
      <w:r w:rsidRPr="00D7757A">
        <w:rPr>
          <w:rFonts w:ascii="Times New Roman" w:hAnsi="Times New Roman" w:cs="Times New Roman"/>
          <w:sz w:val="24"/>
          <w:szCs w:val="24"/>
        </w:rPr>
        <w:t>уководитель Остапенко Е.А.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451D" w:rsidRDefault="00FF5215" w:rsidP="0077451D">
      <w:pPr>
        <w:pStyle w:val="Default"/>
        <w:numPr>
          <w:ilvl w:val="0"/>
          <w:numId w:val="3"/>
        </w:numPr>
        <w:ind w:left="0" w:firstLine="0"/>
        <w:jc w:val="both"/>
      </w:pPr>
      <w:r w:rsidRPr="00FF5215">
        <w:rPr>
          <w:b/>
        </w:rPr>
        <w:t>Профиль внеурочной деятельности</w:t>
      </w:r>
      <w:r w:rsidRPr="00D7757A">
        <w:t xml:space="preserve"> был представлен </w:t>
      </w:r>
      <w:r>
        <w:t xml:space="preserve">тремя </w:t>
      </w:r>
      <w:r w:rsidRPr="00D7757A">
        <w:t>работами</w:t>
      </w:r>
      <w:r>
        <w:t>.</w:t>
      </w:r>
      <w:r w:rsidRPr="00D7757A">
        <w:t xml:space="preserve"> </w:t>
      </w:r>
    </w:p>
    <w:p w:rsidR="00BE7590" w:rsidRDefault="00FF5215" w:rsidP="0077451D">
      <w:pPr>
        <w:pStyle w:val="Default"/>
        <w:ind w:firstLine="284"/>
        <w:jc w:val="both"/>
      </w:pPr>
      <w:proofErr w:type="spellStart"/>
      <w:r w:rsidRPr="00D7757A">
        <w:t>Линник</w:t>
      </w:r>
      <w:proofErr w:type="spellEnd"/>
      <w:r w:rsidRPr="00D7757A">
        <w:t xml:space="preserve"> Кирилла (10 класс) </w:t>
      </w:r>
      <w:r>
        <w:t xml:space="preserve">в работе </w:t>
      </w:r>
      <w:r w:rsidRPr="00D7757A">
        <w:t>«Вы знаете, каким он парнем был»</w:t>
      </w:r>
      <w:r>
        <w:t xml:space="preserve"> (</w:t>
      </w:r>
      <w:r w:rsidRPr="00D7757A">
        <w:t xml:space="preserve">руководитель </w:t>
      </w:r>
      <w:proofErr w:type="spellStart"/>
      <w:r w:rsidRPr="00D7757A">
        <w:t>Шошунова</w:t>
      </w:r>
      <w:proofErr w:type="spellEnd"/>
      <w:r w:rsidRPr="00D7757A">
        <w:t xml:space="preserve"> М.И.</w:t>
      </w:r>
      <w:r>
        <w:t>)</w:t>
      </w:r>
      <w:r w:rsidRPr="00D7757A">
        <w:t xml:space="preserve"> </w:t>
      </w:r>
      <w:r>
        <w:t xml:space="preserve">собрал и представил материал </w:t>
      </w:r>
      <w:r w:rsidRPr="00D7757A">
        <w:t xml:space="preserve">о герое СВО </w:t>
      </w:r>
      <w:proofErr w:type="spellStart"/>
      <w:r w:rsidRPr="00D7757A">
        <w:t>Загудаеве</w:t>
      </w:r>
      <w:proofErr w:type="spellEnd"/>
      <w:r w:rsidRPr="00D7757A">
        <w:t xml:space="preserve"> Евгении</w:t>
      </w:r>
      <w:r>
        <w:t xml:space="preserve">. </w:t>
      </w:r>
    </w:p>
    <w:p w:rsidR="00BE7590" w:rsidRDefault="00FF5215" w:rsidP="0077451D">
      <w:pPr>
        <w:pStyle w:val="Default"/>
        <w:ind w:firstLine="284"/>
        <w:jc w:val="both"/>
      </w:pPr>
      <w:r>
        <w:t>Вторая работа -</w:t>
      </w:r>
      <w:r w:rsidRPr="00D7757A">
        <w:t xml:space="preserve"> «История моей семьи» </w:t>
      </w:r>
      <w:proofErr w:type="spellStart"/>
      <w:r w:rsidRPr="00D7757A">
        <w:t>Булхумова</w:t>
      </w:r>
      <w:proofErr w:type="spellEnd"/>
      <w:r w:rsidRPr="00D7757A">
        <w:t xml:space="preserve"> Николая (6 класс) где </w:t>
      </w:r>
      <w:r>
        <w:t xml:space="preserve">было </w:t>
      </w:r>
      <w:r w:rsidRPr="00D7757A">
        <w:t>представлено великолепно</w:t>
      </w:r>
      <w:r>
        <w:t xml:space="preserve">е генеалогическое древо семьи </w:t>
      </w:r>
      <w:r w:rsidR="00BE7590">
        <w:t xml:space="preserve"> </w:t>
      </w:r>
      <w:r>
        <w:t>(</w:t>
      </w:r>
      <w:r w:rsidRPr="00D7757A">
        <w:t xml:space="preserve">руководитель </w:t>
      </w:r>
      <w:proofErr w:type="spellStart"/>
      <w:r w:rsidRPr="00D7757A">
        <w:t>Банинова</w:t>
      </w:r>
      <w:proofErr w:type="spellEnd"/>
      <w:r w:rsidRPr="00D7757A">
        <w:t xml:space="preserve"> В.К.</w:t>
      </w:r>
      <w:r>
        <w:t xml:space="preserve">). </w:t>
      </w:r>
    </w:p>
    <w:p w:rsidR="00BE7590" w:rsidRPr="0077451D" w:rsidRDefault="00FF5215" w:rsidP="0077451D">
      <w:pPr>
        <w:pStyle w:val="Default"/>
        <w:ind w:firstLine="284"/>
        <w:jc w:val="both"/>
      </w:pPr>
      <w:r>
        <w:t xml:space="preserve">В своей работе </w:t>
      </w:r>
      <w:r w:rsidRPr="00D7757A">
        <w:t>«Культ о</w:t>
      </w:r>
      <w:r>
        <w:t xml:space="preserve">гня у разных религий и народов» </w:t>
      </w:r>
      <w:proofErr w:type="spellStart"/>
      <w:r>
        <w:t>Жусупкалиев</w:t>
      </w:r>
      <w:proofErr w:type="spellEnd"/>
      <w:r>
        <w:t xml:space="preserve"> Саян</w:t>
      </w:r>
      <w:r w:rsidRPr="00D7757A">
        <w:t xml:space="preserve"> (7 класс) </w:t>
      </w:r>
      <w:r>
        <w:t>(</w:t>
      </w:r>
      <w:r w:rsidRPr="00D7757A">
        <w:t>руководит</w:t>
      </w:r>
      <w:r>
        <w:t>ель Диденко Н.В.) автор делает вывод, что в</w:t>
      </w:r>
      <w:r>
        <w:rPr>
          <w:sz w:val="23"/>
          <w:szCs w:val="23"/>
        </w:rPr>
        <w:t xml:space="preserve"> культе огня у большинства народов много общего, а отказ от очищения огнем был равносилен злоумышлению. Работа</w:t>
      </w:r>
      <w:r>
        <w:t xml:space="preserve"> опубликована </w:t>
      </w:r>
      <w:r>
        <w:lastRenderedPageBreak/>
        <w:t xml:space="preserve">в  сборнике </w:t>
      </w:r>
      <w:r w:rsidRPr="00FD2D0F">
        <w:rPr>
          <w:bCs/>
        </w:rPr>
        <w:t>Материалов IX республиканской научно-практической конференции учащихся и студентов образовательных организаций «Диалог культур народов – залог мира и согласия».</w:t>
      </w:r>
      <w:r>
        <w:rPr>
          <w:bCs/>
        </w:rPr>
        <w:t xml:space="preserve"> </w:t>
      </w:r>
    </w:p>
    <w:p w:rsidR="00FF5215" w:rsidRPr="0077451D" w:rsidRDefault="00FF5215" w:rsidP="0077451D">
      <w:pPr>
        <w:pStyle w:val="Default"/>
        <w:ind w:firstLine="284"/>
        <w:jc w:val="both"/>
        <w:rPr>
          <w:bCs/>
        </w:rPr>
      </w:pPr>
      <w:r>
        <w:rPr>
          <w:bCs/>
        </w:rPr>
        <w:t>В научной дискуссии принимали участие не только авторы рабо</w:t>
      </w:r>
      <w:r w:rsidR="0077451D">
        <w:rPr>
          <w:bCs/>
        </w:rPr>
        <w:t>т, но и их научные руководители.</w:t>
      </w:r>
    </w:p>
    <w:p w:rsidR="00BE7590" w:rsidRPr="0077451D" w:rsidRDefault="00FF5215" w:rsidP="0077451D">
      <w:pPr>
        <w:pStyle w:val="Default"/>
        <w:ind w:firstLine="284"/>
        <w:jc w:val="both"/>
        <w:rPr>
          <w:bCs/>
        </w:rPr>
      </w:pPr>
      <w:r w:rsidRPr="00D7757A">
        <w:rPr>
          <w:bCs/>
        </w:rPr>
        <w:t xml:space="preserve">Присутствовавшие на </w:t>
      </w:r>
      <w:proofErr w:type="gramStart"/>
      <w:r w:rsidRPr="00D7757A">
        <w:rPr>
          <w:bCs/>
        </w:rPr>
        <w:t>конференции</w:t>
      </w:r>
      <w:proofErr w:type="gramEnd"/>
      <w:r w:rsidRPr="00D7757A">
        <w:rPr>
          <w:bCs/>
        </w:rPr>
        <w:t xml:space="preserve"> обучающиеся 7 - 10 классов </w:t>
      </w:r>
      <w:r>
        <w:rPr>
          <w:bCs/>
        </w:rPr>
        <w:t>с большим интересом и пользой для себя прослушали сообщения выступавших.</w:t>
      </w:r>
    </w:p>
    <w:p w:rsidR="00FF5215" w:rsidRDefault="00FF5215" w:rsidP="00FF5215">
      <w:pPr>
        <w:rPr>
          <w:rFonts w:ascii="Times New Roman" w:hAnsi="Times New Roman" w:cs="Times New Roman"/>
          <w:sz w:val="24"/>
          <w:szCs w:val="24"/>
        </w:rPr>
      </w:pPr>
    </w:p>
    <w:p w:rsidR="00FF5215" w:rsidRDefault="00FF5215" w:rsidP="0077451D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62868"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641D0A" w:rsidRPr="00062868" w:rsidRDefault="00641D0A" w:rsidP="00641D0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335CE" w:rsidRDefault="00F335CE" w:rsidP="0077451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E42">
        <w:rPr>
          <w:rFonts w:ascii="Times New Roman" w:hAnsi="Times New Roman" w:cs="Times New Roman"/>
          <w:b/>
          <w:sz w:val="24"/>
          <w:szCs w:val="24"/>
        </w:rPr>
        <w:t>Выставка «Гордость российской науки»</w:t>
      </w:r>
      <w:r>
        <w:rPr>
          <w:rFonts w:ascii="Times New Roman" w:hAnsi="Times New Roman" w:cs="Times New Roman"/>
          <w:sz w:val="24"/>
          <w:szCs w:val="24"/>
        </w:rPr>
        <w:t xml:space="preserve"> оформлена библиотекарем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А.И.</w:t>
      </w:r>
      <w:r w:rsidR="000628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ней</w:t>
      </w:r>
      <w:r w:rsidR="00062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представлены книги библиотечного фонда школы из серии «Жизнь замечательных людей». По словам Алёны Игоревны после выставки ребята уже приходили в библиотеку за книгами из этой серии</w:t>
      </w:r>
      <w:r w:rsidR="0077451D">
        <w:rPr>
          <w:rFonts w:ascii="Times New Roman" w:hAnsi="Times New Roman" w:cs="Times New Roman"/>
          <w:sz w:val="24"/>
          <w:szCs w:val="24"/>
        </w:rPr>
        <w:t>.</w:t>
      </w:r>
    </w:p>
    <w:p w:rsidR="00F335CE" w:rsidRDefault="00F335CE" w:rsidP="0077451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E42">
        <w:rPr>
          <w:rFonts w:ascii="Times New Roman" w:hAnsi="Times New Roman" w:cs="Times New Roman"/>
          <w:b/>
          <w:sz w:val="24"/>
          <w:szCs w:val="24"/>
        </w:rPr>
        <w:t>Выставка «Научные труды ученых Калмыкии»</w:t>
      </w:r>
    </w:p>
    <w:p w:rsidR="00FF5215" w:rsidRPr="0077451D" w:rsidRDefault="00F335CE" w:rsidP="0077451D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данной выставки актуальна для сегодняшнего юного поколения Калмыкии тем, что на ней представлены имена и труды научных деятелей нашего региона. И, конечно же, ключевой фигурой для нас всех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Пюрвя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Мучкаевич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96F">
        <w:rPr>
          <w:rFonts w:ascii="Times New Roman" w:hAnsi="Times New Roman" w:cs="Times New Roman"/>
          <w:sz w:val="24"/>
          <w:szCs w:val="24"/>
        </w:rPr>
        <w:t xml:space="preserve">Эрдниев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профессор Калмыцкого Государственного Университета, </w:t>
      </w:r>
      <w:r w:rsidRPr="0061096F">
        <w:rPr>
          <w:rFonts w:ascii="Times New Roman" w:hAnsi="Times New Roman" w:cs="Times New Roman"/>
          <w:sz w:val="24"/>
          <w:szCs w:val="24"/>
        </w:rPr>
        <w:t>академик Россий</w:t>
      </w:r>
      <w:r>
        <w:rPr>
          <w:rFonts w:ascii="Times New Roman" w:hAnsi="Times New Roman" w:cs="Times New Roman"/>
          <w:sz w:val="24"/>
          <w:szCs w:val="24"/>
        </w:rPr>
        <w:t>ской академии образования,</w:t>
      </w:r>
      <w:r w:rsidRPr="00610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доктор педагогических наук, заслуженный деятель Российской федерации, академик Российской академии образования, Почетный гражданин Республики Калмыкия, кавалер орденов Великой отечественной войны I и II степени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7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учебники и методические пособия так же представлены на выставке.</w:t>
      </w:r>
    </w:p>
    <w:p w:rsidR="00502368" w:rsidRPr="00447E15" w:rsidRDefault="00502368" w:rsidP="000628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интерактивной </w:t>
      </w:r>
      <w:r w:rsidRPr="00502368">
        <w:rPr>
          <w:rFonts w:ascii="Times New Roman" w:hAnsi="Times New Roman" w:cs="Times New Roman"/>
          <w:b/>
          <w:sz w:val="24"/>
          <w:szCs w:val="24"/>
        </w:rPr>
        <w:t>выставке «Исследовательские и творческие работы обучающихся и педагогов</w:t>
      </w:r>
      <w:r>
        <w:rPr>
          <w:rFonts w:ascii="Times New Roman" w:hAnsi="Times New Roman" w:cs="Times New Roman"/>
          <w:sz w:val="24"/>
          <w:szCs w:val="24"/>
        </w:rPr>
        <w:t xml:space="preserve"> каждый желающий может познакомиться с экспонатами, расположенными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Посетителям достаточно всего лишь перейти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-коду.</w:t>
      </w:r>
    </w:p>
    <w:p w:rsidR="00C647C0" w:rsidRPr="00C647C0" w:rsidRDefault="00C647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F5215" w:rsidRDefault="00502368" w:rsidP="0077451D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Выставки</w:t>
      </w:r>
      <w:r w:rsidR="0006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различных форм</w:t>
      </w:r>
    </w:p>
    <w:p w:rsidR="00641D0A" w:rsidRPr="00641D0A" w:rsidRDefault="00641D0A" w:rsidP="00641D0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2368" w:rsidRDefault="00502368" w:rsidP="0077451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299B">
        <w:rPr>
          <w:rFonts w:ascii="Times New Roman" w:hAnsi="Times New Roman" w:cs="Times New Roman"/>
          <w:b/>
          <w:sz w:val="24"/>
          <w:szCs w:val="24"/>
        </w:rPr>
        <w:t>Выставка – рекомендация «Твори, выдумывай, пробуй»</w:t>
      </w:r>
      <w:r>
        <w:rPr>
          <w:rFonts w:ascii="Times New Roman" w:hAnsi="Times New Roman" w:cs="Times New Roman"/>
          <w:sz w:val="24"/>
          <w:szCs w:val="24"/>
        </w:rPr>
        <w:t xml:space="preserve"> состояла из двух экспозиций.</w:t>
      </w:r>
    </w:p>
    <w:p w:rsidR="00062868" w:rsidRDefault="00502368" w:rsidP="00502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Мишкина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П.Н. представила на выставке очень интересную литературу для любителей что-то мастерить своими руками. </w:t>
      </w:r>
    </w:p>
    <w:p w:rsidR="00C647C0" w:rsidRPr="005C0600" w:rsidRDefault="00502368" w:rsidP="009819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далеко не полный перечень: «Креативные картины из природных материалов», «Основы работы с лобзиком», «Мастерим из дерева», «Узлы талисманы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-обереги», «Роспись по шелку». Так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могли познакомиться с содержанием книг, рассказывающих о русском фарфоре, советской скульптуре, оружейной палате Кремля.</w:t>
      </w:r>
    </w:p>
    <w:p w:rsidR="009819A6" w:rsidRPr="0077451D" w:rsidRDefault="00502368" w:rsidP="00774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062868">
        <w:rPr>
          <w:rFonts w:ascii="Times New Roman" w:hAnsi="Times New Roman" w:cs="Times New Roman"/>
          <w:sz w:val="24"/>
          <w:szCs w:val="24"/>
        </w:rPr>
        <w:t>часть экспозиции</w:t>
      </w:r>
      <w:r>
        <w:rPr>
          <w:rFonts w:ascii="Times New Roman" w:hAnsi="Times New Roman" w:cs="Times New Roman"/>
          <w:sz w:val="24"/>
          <w:szCs w:val="24"/>
        </w:rPr>
        <w:t xml:space="preserve"> состояла из творческих работ, выполненных руками обучающихся.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Здесь были представлены картины-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собранные Савченко Сашей (5 класс), рисунки, выполненные в различной технике Бортницкой Лизой (6 класс), плетение бисером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Ани (6 класс), скульптура единорога, созданная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Ходжиновым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 класс) из бумаги в технике </w:t>
      </w:r>
      <w:proofErr w:type="spellStart"/>
      <w:r w:rsidRPr="004F299B">
        <w:rPr>
          <w:rFonts w:ascii="Times New Roman" w:hAnsi="Times New Roman" w:cs="Times New Roman"/>
          <w:sz w:val="24"/>
          <w:szCs w:val="24"/>
        </w:rPr>
        <w:t>Паперкрафт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</w:t>
      </w:r>
      <w:r w:rsidRPr="004F299B">
        <w:rPr>
          <w:rFonts w:ascii="Times New Roman" w:hAnsi="Times New Roman" w:cs="Times New Roman"/>
          <w:sz w:val="24"/>
          <w:szCs w:val="24"/>
        </w:rPr>
        <w:t>бъемное бумажное 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), панно из соленого теста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Александры (10 класс) и многие другие работы.</w:t>
      </w:r>
      <w:proofErr w:type="gramEnd"/>
    </w:p>
    <w:p w:rsidR="00062868" w:rsidRDefault="00502368" w:rsidP="00062868">
      <w:pPr>
        <w:pStyle w:val="a6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04E42">
        <w:rPr>
          <w:rFonts w:ascii="Times New Roman" w:hAnsi="Times New Roman" w:cs="Times New Roman"/>
          <w:b/>
          <w:sz w:val="24"/>
          <w:szCs w:val="24"/>
        </w:rPr>
        <w:t>Выставка - совет «100 великих изобретений: знаете ли вы о них?»</w:t>
      </w:r>
      <w:r w:rsidRPr="00D77FC6">
        <w:rPr>
          <w:rFonts w:ascii="Times New Roman" w:hAnsi="Times New Roman" w:cs="Times New Roman"/>
          <w:sz w:val="24"/>
          <w:szCs w:val="24"/>
        </w:rPr>
        <w:t xml:space="preserve"> проведена учителями начальных классов Шевченко Л. Г и </w:t>
      </w:r>
      <w:proofErr w:type="spellStart"/>
      <w:r w:rsidRPr="00D77FC6">
        <w:rPr>
          <w:rFonts w:ascii="Times New Roman" w:hAnsi="Times New Roman" w:cs="Times New Roman"/>
          <w:sz w:val="24"/>
          <w:szCs w:val="24"/>
        </w:rPr>
        <w:t>Джамбиновой</w:t>
      </w:r>
      <w:proofErr w:type="spellEnd"/>
      <w:r w:rsidRPr="00D77FC6">
        <w:rPr>
          <w:rFonts w:ascii="Times New Roman" w:hAnsi="Times New Roman" w:cs="Times New Roman"/>
          <w:sz w:val="24"/>
          <w:szCs w:val="24"/>
        </w:rPr>
        <w:t xml:space="preserve"> Е.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2868">
        <w:rPr>
          <w:rFonts w:ascii="Times New Roman" w:hAnsi="Times New Roman" w:cs="Times New Roman"/>
          <w:sz w:val="24"/>
          <w:szCs w:val="24"/>
        </w:rPr>
        <w:t xml:space="preserve"> Мероприятие началось с песни «До чего дошёл прогресс»</w:t>
      </w:r>
      <w:r w:rsidRPr="00D77FC6">
        <w:rPr>
          <w:rFonts w:ascii="Times New Roman" w:hAnsi="Times New Roman" w:cs="Times New Roman"/>
          <w:sz w:val="24"/>
          <w:szCs w:val="24"/>
        </w:rPr>
        <w:t xml:space="preserve"> и</w:t>
      </w:r>
      <w:r w:rsidR="00062868">
        <w:rPr>
          <w:rFonts w:ascii="Times New Roman" w:hAnsi="Times New Roman" w:cs="Times New Roman"/>
          <w:sz w:val="24"/>
          <w:szCs w:val="24"/>
        </w:rPr>
        <w:t>з знаменитого детского фильма «Приключения Электроника»</w:t>
      </w:r>
      <w:r w:rsidRPr="00D77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368" w:rsidRPr="00D77FC6" w:rsidRDefault="00502368" w:rsidP="00062868">
      <w:pPr>
        <w:pStyle w:val="a6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77FC6">
        <w:rPr>
          <w:rFonts w:ascii="Times New Roman" w:hAnsi="Times New Roman" w:cs="Times New Roman"/>
          <w:sz w:val="24"/>
          <w:szCs w:val="24"/>
        </w:rPr>
        <w:t>Ребята совершили увлекательное путешествие в невероятный мир научных открытий, познакомились с выдающимися русскими изобретателями, расширили свой кругозор. На примерах из личного опыта доказали, что 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FC6">
        <w:rPr>
          <w:rFonts w:ascii="Times New Roman" w:hAnsi="Times New Roman" w:cs="Times New Roman"/>
          <w:sz w:val="24"/>
          <w:szCs w:val="24"/>
        </w:rPr>
        <w:t>- двигатель прогресса, открывает путь в будущее, даёт нам возможность познавать тайны мироздания.</w:t>
      </w:r>
    </w:p>
    <w:p w:rsidR="00502368" w:rsidRPr="00A80C2F" w:rsidRDefault="00502368" w:rsidP="0062736D">
      <w:pPr>
        <w:ind w:firstLine="348"/>
        <w:rPr>
          <w:rFonts w:ascii="Times New Roman" w:hAnsi="Times New Roman" w:cs="Times New Roman"/>
          <w:b/>
          <w:sz w:val="24"/>
          <w:szCs w:val="24"/>
        </w:rPr>
      </w:pPr>
      <w:r w:rsidRPr="00A80C2F">
        <w:rPr>
          <w:rFonts w:ascii="Times New Roman" w:hAnsi="Times New Roman" w:cs="Times New Roman"/>
          <w:b/>
          <w:sz w:val="24"/>
          <w:szCs w:val="24"/>
        </w:rPr>
        <w:t xml:space="preserve">Интерактивная </w:t>
      </w:r>
      <w:r w:rsidR="005C0600">
        <w:rPr>
          <w:rFonts w:ascii="Times New Roman" w:hAnsi="Times New Roman" w:cs="Times New Roman"/>
          <w:b/>
          <w:sz w:val="24"/>
          <w:szCs w:val="24"/>
        </w:rPr>
        <w:t xml:space="preserve">выставка-просмотр </w:t>
      </w:r>
      <w:r w:rsidRPr="00A80C2F">
        <w:rPr>
          <w:rFonts w:ascii="Times New Roman" w:hAnsi="Times New Roman" w:cs="Times New Roman"/>
          <w:b/>
          <w:sz w:val="24"/>
          <w:szCs w:val="24"/>
        </w:rPr>
        <w:t>«Ужасно интересно все то, что неизвестно</w:t>
      </w:r>
    </w:p>
    <w:p w:rsidR="00502368" w:rsidRPr="009819A6" w:rsidRDefault="00502368" w:rsidP="0077451D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819A6">
        <w:rPr>
          <w:rFonts w:ascii="Times New Roman" w:hAnsi="Times New Roman" w:cs="Times New Roman"/>
          <w:sz w:val="24"/>
          <w:szCs w:val="24"/>
        </w:rPr>
        <w:t>Обучающиеся 1 и 3 классов стали участниками захватывающего и познавательного события!</w:t>
      </w:r>
      <w:r>
        <w:rPr>
          <w:rFonts w:ascii="Roboto" w:hAnsi="Roboto"/>
          <w:color w:val="000000"/>
          <w:shd w:val="clear" w:color="auto" w:fill="FFFFFF"/>
        </w:rPr>
        <w:t xml:space="preserve"> Совет</w:t>
      </w:r>
      <w:r w:rsidRPr="009819A6">
        <w:rPr>
          <w:rFonts w:ascii="Times New Roman" w:hAnsi="Times New Roman" w:cs="Times New Roman"/>
          <w:sz w:val="24"/>
          <w:szCs w:val="24"/>
        </w:rPr>
        <w:t xml:space="preserve">ник директора по воспитанию </w:t>
      </w:r>
      <w:proofErr w:type="spellStart"/>
      <w:r w:rsidRPr="009819A6">
        <w:rPr>
          <w:rFonts w:ascii="Times New Roman" w:hAnsi="Times New Roman" w:cs="Times New Roman"/>
          <w:sz w:val="24"/>
          <w:szCs w:val="24"/>
        </w:rPr>
        <w:t>Боденова</w:t>
      </w:r>
      <w:proofErr w:type="spellEnd"/>
      <w:r w:rsidRPr="009819A6">
        <w:rPr>
          <w:rFonts w:ascii="Times New Roman" w:hAnsi="Times New Roman" w:cs="Times New Roman"/>
          <w:sz w:val="24"/>
          <w:szCs w:val="24"/>
        </w:rPr>
        <w:t xml:space="preserve"> Валерия Сергеевна совместно с </w:t>
      </w:r>
      <w:r w:rsidRPr="009819A6">
        <w:rPr>
          <w:rFonts w:ascii="Times New Roman" w:hAnsi="Times New Roman" w:cs="Times New Roman"/>
          <w:sz w:val="24"/>
          <w:szCs w:val="24"/>
        </w:rPr>
        <w:lastRenderedPageBreak/>
        <w:t xml:space="preserve">учителями начальных классов продемонстрировала интерактивную выставку «Ужасно интересно всё то, что неизвестно». </w:t>
      </w:r>
    </w:p>
    <w:p w:rsidR="00502368" w:rsidRPr="009819A6" w:rsidRDefault="00502368" w:rsidP="00502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A6">
        <w:rPr>
          <w:rFonts w:ascii="Times New Roman" w:hAnsi="Times New Roman" w:cs="Times New Roman"/>
          <w:sz w:val="24"/>
          <w:szCs w:val="24"/>
        </w:rPr>
        <w:t>Дети с ув</w:t>
      </w:r>
      <w:r w:rsidR="00FE1D3C" w:rsidRPr="009819A6">
        <w:rPr>
          <w:rFonts w:ascii="Times New Roman" w:hAnsi="Times New Roman" w:cs="Times New Roman"/>
          <w:sz w:val="24"/>
          <w:szCs w:val="24"/>
        </w:rPr>
        <w:t>лечением посмотрели видеоролик «День российской науки»</w:t>
      </w:r>
      <w:r w:rsidRPr="009819A6">
        <w:rPr>
          <w:rFonts w:ascii="Times New Roman" w:hAnsi="Times New Roman" w:cs="Times New Roman"/>
          <w:sz w:val="24"/>
          <w:szCs w:val="24"/>
        </w:rPr>
        <w:t xml:space="preserve"> и познакомились с выставкой книг, расширяя свои знания и погружаясь в мир удивительных открытий.</w:t>
      </w:r>
    </w:p>
    <w:p w:rsidR="00502368" w:rsidRPr="009819A6" w:rsidRDefault="00502368" w:rsidP="00502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A6">
        <w:rPr>
          <w:rFonts w:ascii="Times New Roman" w:hAnsi="Times New Roman" w:cs="Times New Roman"/>
          <w:sz w:val="24"/>
          <w:szCs w:val="24"/>
        </w:rPr>
        <w:t>Мы гордимся нашими учениками, которые активно участвуют в таких мероприятиях! Пусть их жажда знаний и любопытство всегда ведут их к новым открытиям и достижениям.</w:t>
      </w:r>
    </w:p>
    <w:p w:rsidR="00062868" w:rsidRDefault="000628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056A" w:rsidRDefault="00502368" w:rsidP="0062736D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Гордость Отечества» мероприятия к 190-летию со дня рождения русского ученого Дмитрия Ивановича Менделеева</w:t>
      </w:r>
    </w:p>
    <w:p w:rsidR="00641D0A" w:rsidRPr="00641D0A" w:rsidRDefault="00641D0A" w:rsidP="00641D0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2056A" w:rsidRPr="0062736D" w:rsidRDefault="00E2056A" w:rsidP="006273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19A6">
        <w:rPr>
          <w:rFonts w:ascii="Times New Roman" w:hAnsi="Times New Roman" w:cs="Times New Roman"/>
          <w:sz w:val="24"/>
          <w:szCs w:val="24"/>
        </w:rPr>
        <w:t xml:space="preserve">В рамках проекта «Разговоры о </w:t>
      </w:r>
      <w:proofErr w:type="gramStart"/>
      <w:r w:rsidRPr="009819A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9819A6">
        <w:rPr>
          <w:rFonts w:ascii="Times New Roman" w:hAnsi="Times New Roman" w:cs="Times New Roman"/>
          <w:sz w:val="24"/>
          <w:szCs w:val="24"/>
        </w:rPr>
        <w:t>» состоялось внеурочное занятие по</w:t>
      </w:r>
      <w:r w:rsidR="007B51E6" w:rsidRPr="009819A6">
        <w:rPr>
          <w:rFonts w:ascii="Times New Roman" w:hAnsi="Times New Roman" w:cs="Times New Roman"/>
          <w:sz w:val="24"/>
          <w:szCs w:val="24"/>
        </w:rPr>
        <w:t xml:space="preserve"> теме: «День российской науки». Оно было приурочено</w:t>
      </w:r>
      <w:r w:rsidRPr="009819A6">
        <w:rPr>
          <w:rFonts w:ascii="Times New Roman" w:hAnsi="Times New Roman" w:cs="Times New Roman"/>
          <w:sz w:val="24"/>
          <w:szCs w:val="24"/>
        </w:rPr>
        <w:t xml:space="preserve"> к  190-летию со дня рождения Дмитрия Ивановича Менделеева». Целью мероприятия «Гордость отечества» было  познакомить обучающихся с фактами из жизни Д. И. Менделеева, показать многогранность его профессиональных и жизнен</w:t>
      </w:r>
      <w:r w:rsidR="007B51E6" w:rsidRPr="009819A6">
        <w:rPr>
          <w:rFonts w:ascii="Times New Roman" w:hAnsi="Times New Roman" w:cs="Times New Roman"/>
          <w:sz w:val="24"/>
          <w:szCs w:val="24"/>
        </w:rPr>
        <w:t xml:space="preserve">ных интересов, рассказать об </w:t>
      </w:r>
      <w:r w:rsidRPr="009819A6">
        <w:rPr>
          <w:rFonts w:ascii="Times New Roman" w:hAnsi="Times New Roman" w:cs="Times New Roman"/>
          <w:sz w:val="24"/>
          <w:szCs w:val="24"/>
        </w:rPr>
        <w:t xml:space="preserve">изобретениях великого </w:t>
      </w:r>
      <w:r w:rsidR="00062868" w:rsidRPr="009819A6">
        <w:rPr>
          <w:rFonts w:ascii="Times New Roman" w:hAnsi="Times New Roman" w:cs="Times New Roman"/>
          <w:sz w:val="24"/>
          <w:szCs w:val="24"/>
        </w:rPr>
        <w:t>российского ученого.</w:t>
      </w:r>
    </w:p>
    <w:p w:rsidR="00223C88" w:rsidRPr="009819A6" w:rsidRDefault="007B51E6" w:rsidP="006273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19A6">
        <w:rPr>
          <w:rFonts w:ascii="Times New Roman" w:hAnsi="Times New Roman" w:cs="Times New Roman"/>
          <w:sz w:val="24"/>
          <w:szCs w:val="24"/>
        </w:rPr>
        <w:t xml:space="preserve">Для обучающихся 8 и 10 и 11 класса </w:t>
      </w:r>
      <w:proofErr w:type="spellStart"/>
      <w:r w:rsidRPr="009819A6">
        <w:rPr>
          <w:rFonts w:ascii="Times New Roman" w:hAnsi="Times New Roman" w:cs="Times New Roman"/>
          <w:sz w:val="24"/>
          <w:szCs w:val="24"/>
        </w:rPr>
        <w:t>Пулбери</w:t>
      </w:r>
      <w:proofErr w:type="spellEnd"/>
      <w:r w:rsidRPr="009819A6">
        <w:rPr>
          <w:rFonts w:ascii="Times New Roman" w:hAnsi="Times New Roman" w:cs="Times New Roman"/>
          <w:sz w:val="24"/>
          <w:szCs w:val="24"/>
        </w:rPr>
        <w:t xml:space="preserve"> Александра провела интерактивную экскурсию</w:t>
      </w:r>
      <w:r w:rsidR="00D321AA" w:rsidRPr="009819A6">
        <w:rPr>
          <w:rFonts w:ascii="Times New Roman" w:hAnsi="Times New Roman" w:cs="Times New Roman"/>
          <w:sz w:val="24"/>
          <w:szCs w:val="24"/>
        </w:rPr>
        <w:t xml:space="preserve"> «Жизнь замечательных людей: </w:t>
      </w:r>
      <w:proofErr w:type="gramStart"/>
      <w:r w:rsidR="00D321AA" w:rsidRPr="009819A6">
        <w:rPr>
          <w:rFonts w:ascii="Times New Roman" w:hAnsi="Times New Roman" w:cs="Times New Roman"/>
          <w:sz w:val="24"/>
          <w:szCs w:val="24"/>
        </w:rPr>
        <w:t>Дмитрий Иванович Менделеев»</w:t>
      </w:r>
      <w:r w:rsidRPr="009819A6">
        <w:rPr>
          <w:rFonts w:ascii="Times New Roman" w:hAnsi="Times New Roman" w:cs="Times New Roman"/>
          <w:sz w:val="24"/>
          <w:szCs w:val="24"/>
        </w:rPr>
        <w:t>, включавшую</w:t>
      </w:r>
      <w:r w:rsidR="00D321AA" w:rsidRPr="009819A6">
        <w:rPr>
          <w:rFonts w:ascii="Times New Roman" w:hAnsi="Times New Roman" w:cs="Times New Roman"/>
          <w:sz w:val="24"/>
          <w:szCs w:val="24"/>
        </w:rPr>
        <w:t xml:space="preserve"> в себя</w:t>
      </w:r>
      <w:r w:rsidRPr="009819A6">
        <w:rPr>
          <w:rFonts w:ascii="Times New Roman" w:hAnsi="Times New Roman" w:cs="Times New Roman"/>
          <w:sz w:val="24"/>
          <w:szCs w:val="24"/>
        </w:rPr>
        <w:t xml:space="preserve"> четыре маршрута:</w:t>
      </w:r>
      <w:proofErr w:type="gramEnd"/>
      <w:r w:rsidRPr="009819A6">
        <w:rPr>
          <w:rFonts w:ascii="Times New Roman" w:hAnsi="Times New Roman" w:cs="Times New Roman"/>
          <w:sz w:val="24"/>
          <w:szCs w:val="24"/>
        </w:rPr>
        <w:t xml:space="preserve"> «История», «Периодическая таблица», «Память», «</w:t>
      </w:r>
      <w:r w:rsidR="00D321AA" w:rsidRPr="009819A6">
        <w:rPr>
          <w:rFonts w:ascii="Times New Roman" w:hAnsi="Times New Roman" w:cs="Times New Roman"/>
          <w:sz w:val="24"/>
          <w:szCs w:val="24"/>
        </w:rPr>
        <w:t>О</w:t>
      </w:r>
      <w:r w:rsidRPr="009819A6">
        <w:rPr>
          <w:rFonts w:ascii="Times New Roman" w:hAnsi="Times New Roman" w:cs="Times New Roman"/>
          <w:sz w:val="24"/>
          <w:szCs w:val="24"/>
        </w:rPr>
        <w:t>ткрытия и приборы». Ребята еще раз прошли по ленте времени с основными событиями из жизни Дмитрия Ивановича</w:t>
      </w:r>
      <w:r w:rsidR="00C8134A" w:rsidRPr="009819A6">
        <w:rPr>
          <w:rFonts w:ascii="Times New Roman" w:hAnsi="Times New Roman" w:cs="Times New Roman"/>
          <w:sz w:val="24"/>
          <w:szCs w:val="24"/>
        </w:rPr>
        <w:t>, а также увидели места в России и за рубежом, где увековечена память о великом ученом. Узнали о том, что знаменитая таблица явилась результатом двадцати</w:t>
      </w:r>
      <w:r w:rsidR="00D321AA" w:rsidRPr="009819A6">
        <w:rPr>
          <w:rFonts w:ascii="Times New Roman" w:hAnsi="Times New Roman" w:cs="Times New Roman"/>
          <w:sz w:val="24"/>
          <w:szCs w:val="24"/>
        </w:rPr>
        <w:t>пяти</w:t>
      </w:r>
      <w:r w:rsidR="00C8134A" w:rsidRPr="009819A6">
        <w:rPr>
          <w:rFonts w:ascii="Times New Roman" w:hAnsi="Times New Roman" w:cs="Times New Roman"/>
          <w:sz w:val="24"/>
          <w:szCs w:val="24"/>
        </w:rPr>
        <w:t>летнего труда Менделеева, а уже потом ему «приснилась»</w:t>
      </w:r>
      <w:r w:rsidR="00D321AA" w:rsidRPr="009819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1E6" w:rsidRDefault="00D321AA" w:rsidP="00223C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9A6">
        <w:rPr>
          <w:rFonts w:ascii="Times New Roman" w:hAnsi="Times New Roman" w:cs="Times New Roman"/>
          <w:sz w:val="24"/>
          <w:szCs w:val="24"/>
        </w:rPr>
        <w:t>Сам Дмитрий Иванович говорил об этом историческом анекдоте так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Я над ней, может, двадцать пять лет думал, а вы полагаете: сидел, и вдруг пятак за строчку, пятак за строчку, и готово…!».</w:t>
      </w:r>
    </w:p>
    <w:p w:rsidR="007B51E6" w:rsidRDefault="00D321AA" w:rsidP="006273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19A6">
        <w:rPr>
          <w:rFonts w:ascii="Times New Roman" w:hAnsi="Times New Roman" w:cs="Times New Roman"/>
          <w:sz w:val="24"/>
          <w:szCs w:val="24"/>
        </w:rPr>
        <w:t>На маршруте «Открытия и приборы» Александра предложила обучающимся соотнести названия приборов и открытий, сделанных Д.И. Менделеевым с их описанием, с чем ребята коллективно справились.</w:t>
      </w:r>
    </w:p>
    <w:p w:rsidR="0062736D" w:rsidRPr="0062736D" w:rsidRDefault="0062736D" w:rsidP="0062736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C0329" w:rsidRDefault="00502368" w:rsidP="0062736D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3C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открытых нестандартных уроков</w:t>
      </w:r>
    </w:p>
    <w:p w:rsidR="00641D0A" w:rsidRPr="00641D0A" w:rsidRDefault="00641D0A" w:rsidP="00641D0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C0329" w:rsidRPr="009C0329" w:rsidRDefault="00C00F57" w:rsidP="0062736D">
      <w:pPr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03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Урок биологии учителя Диденко Н.В. в 8 классе по теме «Рыбы. Общая характеристика. Внешнее и внутреннее строение»</w:t>
      </w:r>
    </w:p>
    <w:p w:rsidR="009C0329" w:rsidRDefault="009C0329" w:rsidP="0062736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</w:t>
      </w:r>
      <w:r w:rsidR="00C00F57" w:rsidRPr="00C00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прошел с использованием оборудования ЦОС на платформе ФГИС «Моя школа». Учителем были использованы разные типы электронных образовательных материалов. </w:t>
      </w:r>
    </w:p>
    <w:p w:rsidR="007B51E6" w:rsidRPr="00C00F57" w:rsidRDefault="00C00F57" w:rsidP="006273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0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опросе домашнего задания и проверке первичных знаний при изучении новой темы использовалась диагностическая работа на платформе. Актуализация и знакомство с новой темой были проведены с использованием рекомендованных на платформе видеоматериалов.</w:t>
      </w:r>
    </w:p>
    <w:p w:rsidR="008D65E7" w:rsidRPr="008D65E7" w:rsidRDefault="008D65E7" w:rsidP="008D65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0329" w:rsidRPr="008D65E7" w:rsidRDefault="00540EB7" w:rsidP="008D65E7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65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Бинарный у</w:t>
      </w:r>
      <w:r w:rsidR="009C0329" w:rsidRPr="008D65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рок истории </w:t>
      </w:r>
      <w:r w:rsidRPr="008D65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 информатики  </w:t>
      </w:r>
      <w:r w:rsidR="009C0329" w:rsidRPr="008D65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8 классе </w:t>
      </w:r>
      <w:r w:rsidR="0062736D" w:rsidRPr="008D65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C0329" w:rsidRPr="008D65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854446" w:rsidRPr="008D65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Эпоха Д</w:t>
      </w:r>
      <w:r w:rsidR="009C0329" w:rsidRPr="008D65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ворцовых переворотов»</w:t>
      </w:r>
    </w:p>
    <w:p w:rsidR="00C00F57" w:rsidRPr="009819A6" w:rsidRDefault="009C0329" w:rsidP="008D65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истории Остапенко Е.А. и учитель информатики </w:t>
      </w:r>
      <w:proofErr w:type="spellStart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</w:t>
      </w:r>
      <w:proofErr w:type="spellEnd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В.Г. совместно с </w:t>
      </w:r>
      <w:proofErr w:type="gramStart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класса отправились в Эпоху Дворцовых переворотов, чтобы пригласить исторических персонажей в наш XXI век. Используя возможности интернета, ребята собрали интересные факты биографии царствующих особ и создали от их имени «аккаунты» в социальных сетях.</w:t>
      </w:r>
    </w:p>
    <w:p w:rsidR="00854446" w:rsidRPr="00BC5724" w:rsidRDefault="00854446" w:rsidP="00C00F5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3C88" w:rsidRPr="00BC5724" w:rsidRDefault="00223C88" w:rsidP="008D65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5724">
        <w:rPr>
          <w:rFonts w:ascii="Times New Roman" w:hAnsi="Times New Roman" w:cs="Times New Roman"/>
          <w:b/>
          <w:sz w:val="24"/>
          <w:szCs w:val="24"/>
        </w:rPr>
        <w:t>Практическая работа на уроке  информатики в 9 классе</w:t>
      </w:r>
      <w:r w:rsidR="00D80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724">
        <w:rPr>
          <w:rFonts w:ascii="Times New Roman" w:hAnsi="Times New Roman" w:cs="Times New Roman"/>
          <w:b/>
          <w:sz w:val="24"/>
          <w:szCs w:val="24"/>
        </w:rPr>
        <w:t>«Разработка интерактивного плаката»</w:t>
      </w:r>
    </w:p>
    <w:p w:rsidR="00BC5724" w:rsidRPr="00BC5724" w:rsidRDefault="0004199B" w:rsidP="008D65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724"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  <w:proofErr w:type="spellStart"/>
      <w:r w:rsidRPr="00BC5724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BC5724">
        <w:rPr>
          <w:rFonts w:ascii="Times New Roman" w:hAnsi="Times New Roman" w:cs="Times New Roman"/>
          <w:sz w:val="24"/>
          <w:szCs w:val="24"/>
        </w:rPr>
        <w:t xml:space="preserve"> В.Г. провела урок в форме урока-презентации с </w:t>
      </w:r>
      <w:r w:rsidRPr="00BC5724">
        <w:rPr>
          <w:rFonts w:ascii="Times New Roman" w:hAnsi="Times New Roman" w:cs="Times New Roman"/>
          <w:sz w:val="24"/>
          <w:szCs w:val="24"/>
        </w:rPr>
        <w:lastRenderedPageBreak/>
        <w:t xml:space="preserve">элементами компьютерного дизайна. </w:t>
      </w:r>
      <w:r w:rsidR="00BC5724" w:rsidRPr="00BC5724">
        <w:rPr>
          <w:rFonts w:ascii="Times New Roman" w:hAnsi="Times New Roman" w:cs="Times New Roman"/>
          <w:sz w:val="24"/>
          <w:szCs w:val="24"/>
        </w:rPr>
        <w:t xml:space="preserve">Она предложила обучающимся, используя навыки работы в программе PowerPoint, создать интерактивный плакат, а затем провести презентацию своей работы. </w:t>
      </w:r>
    </w:p>
    <w:p w:rsidR="0004199B" w:rsidRPr="00BC5724" w:rsidRDefault="0004199B" w:rsidP="00BC5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724">
        <w:rPr>
          <w:rFonts w:ascii="Times New Roman" w:hAnsi="Times New Roman" w:cs="Times New Roman"/>
          <w:sz w:val="24"/>
          <w:szCs w:val="24"/>
        </w:rPr>
        <w:t>Интерактивный</w:t>
      </w:r>
      <w:r w:rsidR="00BC5724" w:rsidRPr="00BC5724">
        <w:rPr>
          <w:rFonts w:ascii="Times New Roman" w:hAnsi="Times New Roman" w:cs="Times New Roman"/>
          <w:sz w:val="24"/>
          <w:szCs w:val="24"/>
        </w:rPr>
        <w:t xml:space="preserve"> </w:t>
      </w:r>
      <w:r w:rsidRPr="00BC5724">
        <w:rPr>
          <w:rFonts w:ascii="Times New Roman" w:hAnsi="Times New Roman" w:cs="Times New Roman"/>
          <w:sz w:val="24"/>
          <w:szCs w:val="24"/>
        </w:rPr>
        <w:t>плакат</w:t>
      </w:r>
      <w:r w:rsidR="00BC5724" w:rsidRPr="00BC5724">
        <w:rPr>
          <w:rFonts w:ascii="Times New Roman" w:hAnsi="Times New Roman" w:cs="Times New Roman"/>
          <w:sz w:val="24"/>
          <w:szCs w:val="24"/>
        </w:rPr>
        <w:t xml:space="preserve"> </w:t>
      </w:r>
      <w:r w:rsidRPr="00BC5724">
        <w:rPr>
          <w:rFonts w:ascii="Times New Roman" w:hAnsi="Times New Roman" w:cs="Times New Roman"/>
          <w:sz w:val="24"/>
          <w:szCs w:val="24"/>
        </w:rPr>
        <w:t>–</w:t>
      </w:r>
      <w:r w:rsidR="00BC5724" w:rsidRPr="00BC5724">
        <w:rPr>
          <w:rFonts w:ascii="Times New Roman" w:hAnsi="Times New Roman" w:cs="Times New Roman"/>
          <w:sz w:val="24"/>
          <w:szCs w:val="24"/>
        </w:rPr>
        <w:t xml:space="preserve"> это</w:t>
      </w:r>
      <w:r w:rsidRPr="00BC5724">
        <w:rPr>
          <w:rFonts w:ascii="Times New Roman" w:hAnsi="Times New Roman" w:cs="Times New Roman"/>
          <w:sz w:val="24"/>
          <w:szCs w:val="24"/>
        </w:rPr>
        <w:t xml:space="preserve"> способ визуализации информации на основе одного изображения, к которому в виде меток </w:t>
      </w:r>
      <w:r w:rsidR="00BC5724" w:rsidRPr="00BC5724">
        <w:rPr>
          <w:rFonts w:ascii="Times New Roman" w:hAnsi="Times New Roman" w:cs="Times New Roman"/>
          <w:sz w:val="24"/>
          <w:szCs w:val="24"/>
        </w:rPr>
        <w:t>(триггеров)</w:t>
      </w:r>
      <w:r w:rsidRPr="00BC5724">
        <w:rPr>
          <w:rFonts w:ascii="Times New Roman" w:hAnsi="Times New Roman" w:cs="Times New Roman"/>
          <w:sz w:val="24"/>
          <w:szCs w:val="24"/>
        </w:rPr>
        <w:t xml:space="preserve"> прикрепляются ссылки на веб-ресурсы и </w:t>
      </w:r>
      <w:proofErr w:type="gramStart"/>
      <w:r w:rsidRPr="00BC5724">
        <w:rPr>
          <w:rFonts w:ascii="Times New Roman" w:hAnsi="Times New Roman" w:cs="Times New Roman"/>
          <w:sz w:val="24"/>
          <w:szCs w:val="24"/>
        </w:rPr>
        <w:t>интернет-документы</w:t>
      </w:r>
      <w:proofErr w:type="gramEnd"/>
      <w:r w:rsidRPr="00BC5724">
        <w:rPr>
          <w:rFonts w:ascii="Times New Roman" w:hAnsi="Times New Roman" w:cs="Times New Roman"/>
          <w:sz w:val="24"/>
          <w:szCs w:val="24"/>
        </w:rPr>
        <w:t>, мультимедийные объекты: видео, аудио, презентации, слайд-шоу, игры, опросы и т.д.</w:t>
      </w:r>
    </w:p>
    <w:p w:rsidR="00854446" w:rsidRPr="00D80B22" w:rsidRDefault="0094190E" w:rsidP="008D65E7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D3C">
        <w:rPr>
          <w:rFonts w:ascii="Times New Roman" w:hAnsi="Times New Roman" w:cs="Times New Roman"/>
          <w:sz w:val="24"/>
          <w:szCs w:val="24"/>
        </w:rPr>
        <w:t>роцесс</w:t>
      </w:r>
      <w:r w:rsidR="00BC5724" w:rsidRPr="00BC5724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разработке интерактивного</w:t>
      </w:r>
      <w:r w:rsidR="00BC5724" w:rsidRPr="00BC5724">
        <w:rPr>
          <w:rFonts w:ascii="Times New Roman" w:hAnsi="Times New Roman" w:cs="Times New Roman"/>
          <w:sz w:val="24"/>
          <w:szCs w:val="24"/>
        </w:rPr>
        <w:t xml:space="preserve"> плакат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C5724" w:rsidRPr="00BC5724">
        <w:rPr>
          <w:rFonts w:ascii="Times New Roman" w:hAnsi="Times New Roman" w:cs="Times New Roman"/>
          <w:sz w:val="24"/>
          <w:szCs w:val="24"/>
        </w:rPr>
        <w:t xml:space="preserve"> позволяет достичь двух очень важных результатов:</w:t>
      </w:r>
      <w:r w:rsidR="008D65E7">
        <w:rPr>
          <w:rFonts w:ascii="Times New Roman" w:hAnsi="Times New Roman" w:cs="Times New Roman"/>
          <w:sz w:val="24"/>
          <w:szCs w:val="24"/>
        </w:rPr>
        <w:t xml:space="preserve"> во-первых, </w:t>
      </w:r>
      <w:r w:rsidR="00BC5724" w:rsidRPr="00BC5724">
        <w:rPr>
          <w:rFonts w:ascii="Times New Roman" w:hAnsi="Times New Roman" w:cs="Times New Roman"/>
          <w:sz w:val="24"/>
          <w:szCs w:val="24"/>
        </w:rPr>
        <w:t>за счет использования интерактивных элементов вовлечь реб</w:t>
      </w:r>
      <w:r w:rsidR="008D65E7">
        <w:rPr>
          <w:rFonts w:ascii="Times New Roman" w:hAnsi="Times New Roman" w:cs="Times New Roman"/>
          <w:sz w:val="24"/>
          <w:szCs w:val="24"/>
        </w:rPr>
        <w:t>енка в процесс получения знаний, и, во-вторых,</w:t>
      </w:r>
      <w:r w:rsidR="00BC5724" w:rsidRPr="00BC5724">
        <w:rPr>
          <w:rFonts w:ascii="Times New Roman" w:hAnsi="Times New Roman" w:cs="Times New Roman"/>
          <w:sz w:val="24"/>
          <w:szCs w:val="24"/>
        </w:rPr>
        <w:t xml:space="preserve"> за счет использования различных мультимедиа эффектов добиться максимальной наглядности информации.</w:t>
      </w:r>
    </w:p>
    <w:p w:rsidR="008D65E7" w:rsidRDefault="008D65E7" w:rsidP="008D6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5E7" w:rsidRPr="008D65E7" w:rsidRDefault="008D65E7" w:rsidP="00AF39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5E7">
        <w:rPr>
          <w:rFonts w:ascii="Times New Roman" w:hAnsi="Times New Roman" w:cs="Times New Roman"/>
          <w:b/>
          <w:sz w:val="24"/>
          <w:szCs w:val="24"/>
        </w:rPr>
        <w:t>«Самостоятельные и служебные части речи»</w:t>
      </w:r>
    </w:p>
    <w:p w:rsidR="0094190E" w:rsidRPr="00D80B22" w:rsidRDefault="0094190E" w:rsidP="00AF39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22">
        <w:rPr>
          <w:rFonts w:ascii="Times New Roman" w:hAnsi="Times New Roman" w:cs="Times New Roman"/>
          <w:sz w:val="24"/>
          <w:szCs w:val="24"/>
        </w:rPr>
        <w:t xml:space="preserve">Тема была рассмотрена учителем русского языка </w:t>
      </w:r>
      <w:proofErr w:type="spellStart"/>
      <w:r w:rsidRPr="00D80B22">
        <w:rPr>
          <w:rFonts w:ascii="Times New Roman" w:hAnsi="Times New Roman" w:cs="Times New Roman"/>
          <w:sz w:val="24"/>
          <w:szCs w:val="24"/>
        </w:rPr>
        <w:t>Баниновой</w:t>
      </w:r>
      <w:proofErr w:type="spellEnd"/>
      <w:r w:rsidRPr="00D80B22">
        <w:rPr>
          <w:rFonts w:ascii="Times New Roman" w:hAnsi="Times New Roman" w:cs="Times New Roman"/>
          <w:sz w:val="24"/>
          <w:szCs w:val="24"/>
        </w:rPr>
        <w:t xml:space="preserve"> В.К. в 5 классе.</w:t>
      </w:r>
    </w:p>
    <w:p w:rsidR="00C647C0" w:rsidRDefault="0094190E" w:rsidP="00AF39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90E">
        <w:rPr>
          <w:rFonts w:ascii="Times New Roman" w:hAnsi="Times New Roman" w:cs="Times New Roman"/>
          <w:sz w:val="24"/>
          <w:szCs w:val="24"/>
        </w:rPr>
        <w:t xml:space="preserve">На уроке было использовано оборудование ЦОС для демонстрации интерактивной презентации. Использовались элементы игровых технологий – ребята побывали в сказочной стране «Морфология» В арсенале учителя были такие «изюминки» как разгадывание  загадок про части речи, решение тематических кроссвордов. Итог урока </w:t>
      </w:r>
      <w:proofErr w:type="gramStart"/>
      <w:r w:rsidRPr="0094190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4190E">
        <w:rPr>
          <w:rFonts w:ascii="Times New Roman" w:hAnsi="Times New Roman" w:cs="Times New Roman"/>
          <w:sz w:val="24"/>
          <w:szCs w:val="24"/>
        </w:rPr>
        <w:t xml:space="preserve"> подвели самостоятельно, объективно оценивая работу одноклассников по заданным критериям.</w:t>
      </w:r>
    </w:p>
    <w:p w:rsidR="008D65E7" w:rsidRPr="008D65E7" w:rsidRDefault="008D65E7" w:rsidP="00AF3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90E" w:rsidRPr="0094190E" w:rsidRDefault="0094190E" w:rsidP="00C00F5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6A05" w:rsidRDefault="00596A05" w:rsidP="00AF3910">
      <w:pPr>
        <w:ind w:firstLine="567"/>
        <w:rPr>
          <w:rFonts w:ascii="Roboto" w:hAnsi="Roboto"/>
          <w:b/>
          <w:color w:val="000000"/>
          <w:sz w:val="24"/>
          <w:szCs w:val="24"/>
          <w:shd w:val="clear" w:color="auto" w:fill="FFFFFF"/>
        </w:rPr>
      </w:pPr>
      <w:r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>У</w:t>
      </w:r>
      <w:r w:rsidRPr="00596A05"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 xml:space="preserve">рок </w:t>
      </w:r>
      <w:r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 xml:space="preserve">ОБЖ </w:t>
      </w:r>
      <w:r w:rsidRPr="00596A05"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>в 8 классе на тему «Оказание первой помощи пострадавшим»</w:t>
      </w:r>
    </w:p>
    <w:p w:rsidR="00596A05" w:rsidRPr="00596A05" w:rsidRDefault="00AF3910" w:rsidP="00AF391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596A05"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 xml:space="preserve">учителя </w:t>
      </w:r>
      <w:proofErr w:type="spellStart"/>
      <w:r w:rsidR="00596A05"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>Линник</w:t>
      </w:r>
      <w:proofErr w:type="spellEnd"/>
      <w:r w:rsidR="00596A05"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 xml:space="preserve"> А.В.</w:t>
      </w:r>
    </w:p>
    <w:p w:rsidR="00596A05" w:rsidRDefault="00596A05" w:rsidP="00596A05">
      <w:pPr>
        <w:ind w:firstLine="708"/>
        <w:rPr>
          <w:rFonts w:ascii="Roboto" w:hAnsi="Roboto"/>
          <w:color w:val="000000"/>
          <w:sz w:val="24"/>
          <w:szCs w:val="24"/>
        </w:rPr>
      </w:pPr>
      <w:r w:rsidRPr="000725DC">
        <w:rPr>
          <w:rFonts w:ascii="Roboto" w:hAnsi="Roboto"/>
          <w:color w:val="000000"/>
          <w:sz w:val="24"/>
          <w:szCs w:val="24"/>
          <w:shd w:val="clear" w:color="auto" w:fill="FFFFFF"/>
        </w:rPr>
        <w:t>Данный урок является вторым уроком в системе уроков по изучению раздела «Основы медицинских знаний и оказание первой помощи». Особенностью форм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ы</w:t>
      </w:r>
      <w:r w:rsidRPr="000725D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проведения занятий на уроке является ориентирование обучающихся на практическую работу.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При рассмотрении данной темы основной задачей является именно отработка и закрепление навыков оказания помощи пострадавшим.</w:t>
      </w:r>
    </w:p>
    <w:p w:rsidR="00596A05" w:rsidRDefault="00596A05" w:rsidP="00596A05">
      <w:pPr>
        <w:ind w:firstLine="708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725D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В процессе урока осуществлялись меры по стимулированию у обучающихся интереса, потребности в решении поставленных задач, тем самым использовался </w:t>
      </w:r>
      <w:proofErr w:type="spellStart"/>
      <w:r w:rsidRPr="000725DC">
        <w:rPr>
          <w:rFonts w:ascii="Roboto" w:hAnsi="Roboto"/>
          <w:color w:val="000000"/>
          <w:sz w:val="24"/>
          <w:szCs w:val="24"/>
          <w:shd w:val="clear" w:color="auto" w:fill="FFFFFF"/>
        </w:rPr>
        <w:t>стимулирующе</w:t>
      </w:r>
      <w:proofErr w:type="spellEnd"/>
      <w:r w:rsidRPr="000725D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-мотивационный компонент. </w:t>
      </w:r>
    </w:p>
    <w:p w:rsidR="00596A05" w:rsidRPr="00596A05" w:rsidRDefault="00596A05" w:rsidP="00596A05">
      <w:pPr>
        <w:ind w:firstLine="708"/>
        <w:rPr>
          <w:rFonts w:ascii="Roboto" w:hAnsi="Roboto"/>
          <w:color w:val="000000"/>
          <w:sz w:val="24"/>
          <w:szCs w:val="24"/>
        </w:rPr>
      </w:pPr>
      <w:r w:rsidRPr="000725DC">
        <w:rPr>
          <w:rFonts w:ascii="Roboto" w:hAnsi="Roboto"/>
          <w:color w:val="000000"/>
          <w:sz w:val="24"/>
          <w:szCs w:val="24"/>
          <w:shd w:val="clear" w:color="auto" w:fill="FFFFFF"/>
        </w:rPr>
        <w:t>Урок способствовал воспитанию взаимопомощи, активности, желанию добиваться высоких результатов.</w:t>
      </w:r>
      <w:r>
        <w:rPr>
          <w:rFonts w:ascii="Roboto" w:hAnsi="Roboto"/>
          <w:color w:val="000000"/>
          <w:sz w:val="24"/>
          <w:szCs w:val="24"/>
        </w:rPr>
        <w:t xml:space="preserve"> </w:t>
      </w:r>
      <w:r w:rsidRPr="000725DC">
        <w:rPr>
          <w:rFonts w:ascii="Roboto" w:hAnsi="Roboto"/>
          <w:color w:val="000000"/>
          <w:sz w:val="24"/>
          <w:szCs w:val="24"/>
          <w:shd w:val="clear" w:color="auto" w:fill="FFFFFF"/>
        </w:rPr>
        <w:t>Доброжелательная обстановка на уроке, готовность помочь друг другу, способствовали активной умственной деятельности.</w:t>
      </w:r>
    </w:p>
    <w:p w:rsidR="00BA47C3" w:rsidRDefault="00BA47C3" w:rsidP="008D65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6A05" w:rsidRPr="00596A05" w:rsidRDefault="00596A05" w:rsidP="008D65E7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6A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Внеурочное занятие по физической культуре «Любители Футбола»</w:t>
      </w:r>
    </w:p>
    <w:p w:rsidR="00C00F57" w:rsidRPr="00BC5724" w:rsidRDefault="00596A05" w:rsidP="008D65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C00F57" w:rsidRPr="00BC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физической культуры Шнайдер А.И. и активисты Движения Первых провели спортивное мероприятие по футболу «Любители Футбола» среди обучающихся 3-6 классов. Турнир прошел в рамках Всероссийского фестиваля «Футбол в школе».</w:t>
      </w:r>
    </w:p>
    <w:p w:rsidR="00596A05" w:rsidRDefault="00C00F57" w:rsidP="00596A0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торжественного построения участникам разъяснили правила игры. </w:t>
      </w:r>
      <w:r w:rsidRPr="00BC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Игра была напряжённой и интересной. Классные руководители и болельщики подбадривали участников. Накал страстей был нешуточным, ведь на поле вышли юные ребята, полные решимости и неутолимой энергии забивать голы. Каждый старался проявить себя, но в футболе важно также не терять командный дух игры.</w:t>
      </w:r>
    </w:p>
    <w:p w:rsidR="00C00F57" w:rsidRPr="00BC5724" w:rsidRDefault="00C00F57" w:rsidP="00596A0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после того, как игра завершилась, наступил самый волнительный момент — церемония награждения. По традиции были вручены грамоты и кубки лучшим игрокам.</w:t>
      </w:r>
    </w:p>
    <w:p w:rsidR="008D65E7" w:rsidRDefault="008D65E7" w:rsidP="008D65E7">
      <w:pPr>
        <w:rPr>
          <w:noProof/>
          <w:lang w:eastAsia="ru-RU"/>
        </w:rPr>
      </w:pPr>
    </w:p>
    <w:p w:rsidR="00BA47C3" w:rsidRPr="00BA47C3" w:rsidRDefault="00BA47C3" w:rsidP="00BA4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F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Внеклассное мероприятие «Пушкин - наше всё»</w:t>
      </w:r>
    </w:p>
    <w:p w:rsidR="00BA47C3" w:rsidRDefault="00BA47C3" w:rsidP="00BA47C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Дня памяти Пушкина учитель русского языка </w:t>
      </w:r>
      <w:proofErr w:type="spellStart"/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Боденова</w:t>
      </w:r>
      <w:proofErr w:type="spellEnd"/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 Михайловна провела  внеклассное мероприятие «Пушкин - наше всё» для учащихся 6-10 классов. </w:t>
      </w: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Цели занятия:</w:t>
      </w:r>
    </w:p>
    <w:p w:rsidR="00BA47C3" w:rsidRPr="00C60FEA" w:rsidRDefault="00BA47C3" w:rsidP="00BA47C3">
      <w:pPr>
        <w:pStyle w:val="a6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Содействовать культурному росту учеников через приобщение к достижениям мировой литературы;</w:t>
      </w:r>
    </w:p>
    <w:p w:rsidR="00BA47C3" w:rsidRPr="00C60FEA" w:rsidRDefault="00BA47C3" w:rsidP="00BA47C3">
      <w:pPr>
        <w:pStyle w:val="a6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стремлению к постоянному поиску знаний, самосовершенствованию и самообразованию;</w:t>
      </w:r>
    </w:p>
    <w:p w:rsidR="00BA47C3" w:rsidRPr="00C60FEA" w:rsidRDefault="00BA47C3" w:rsidP="00BA47C3">
      <w:pPr>
        <w:pStyle w:val="a6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интереса к творчеству поэта. </w:t>
      </w:r>
    </w:p>
    <w:p w:rsidR="00BA47C3" w:rsidRPr="00C60FEA" w:rsidRDefault="00BA47C3" w:rsidP="00BA47C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Занятие вели ученики 10 класса </w:t>
      </w:r>
      <w:proofErr w:type="spellStart"/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Линник</w:t>
      </w:r>
      <w:proofErr w:type="spellEnd"/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Кирилл и </w:t>
      </w:r>
      <w:proofErr w:type="spellStart"/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Пулбери</w:t>
      </w:r>
      <w:proofErr w:type="spellEnd"/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Александра. В начале мероприятия </w:t>
      </w:r>
      <w:proofErr w:type="spellStart"/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Иванусь</w:t>
      </w:r>
      <w:proofErr w:type="spellEnd"/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Егор, обучающийся 7 клас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са,</w:t>
      </w: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прочитал отрывок из стихотворения «Смерть Поэта». </w:t>
      </w:r>
      <w:proofErr w:type="spellStart"/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Мукабенова</w:t>
      </w:r>
      <w:proofErr w:type="spellEnd"/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Снежана, Шнайдер Влад, Устинов Тимур тоже напомнили участникам литературного часа незабываемые строки Пушкина. Ребята ещё раз вспомнили факты из биографии великого поэта, посмотрели видео, послушали романсы. </w:t>
      </w:r>
    </w:p>
    <w:p w:rsidR="00BA47C3" w:rsidRDefault="00BA47C3" w:rsidP="00BA47C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Приятным сюр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призом для ребят было появление</w:t>
      </w: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 Сергеевича Пушкина под руку с Натальей Николаевной Гончаровой. </w:t>
      </w:r>
    </w:p>
    <w:p w:rsidR="00BA47C3" w:rsidRPr="00C60FEA" w:rsidRDefault="00BA47C3" w:rsidP="00BA47C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заключение мероприятия ребята сделали фото на память.</w:t>
      </w:r>
    </w:p>
    <w:p w:rsidR="00BA47C3" w:rsidRDefault="00BA47C3" w:rsidP="008D65E7">
      <w:pPr>
        <w:rPr>
          <w:noProof/>
          <w:lang w:eastAsia="ru-RU"/>
        </w:rPr>
      </w:pPr>
    </w:p>
    <w:p w:rsidR="00C00F57" w:rsidRPr="008D65E7" w:rsidRDefault="00596A05" w:rsidP="008D65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1D3C">
        <w:rPr>
          <w:rFonts w:ascii="Times New Roman" w:hAnsi="Times New Roman" w:cs="Times New Roman"/>
          <w:b/>
          <w:sz w:val="24"/>
          <w:szCs w:val="24"/>
        </w:rPr>
        <w:t xml:space="preserve">Интегрированный мастер-класс по изготовлению </w:t>
      </w:r>
      <w:proofErr w:type="spellStart"/>
      <w:r w:rsidRPr="00FE1D3C">
        <w:rPr>
          <w:rFonts w:ascii="Times New Roman" w:hAnsi="Times New Roman" w:cs="Times New Roman"/>
          <w:b/>
          <w:sz w:val="24"/>
          <w:szCs w:val="24"/>
        </w:rPr>
        <w:t>борцоков</w:t>
      </w:r>
      <w:proofErr w:type="spellEnd"/>
    </w:p>
    <w:p w:rsidR="00596A05" w:rsidRPr="009819A6" w:rsidRDefault="00596A05" w:rsidP="008D65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праздника </w:t>
      </w:r>
      <w:proofErr w:type="spellStart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Цаһан</w:t>
      </w:r>
      <w:proofErr w:type="spellEnd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Сар учитель родного языка </w:t>
      </w:r>
      <w:proofErr w:type="spellStart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Банинова</w:t>
      </w:r>
      <w:proofErr w:type="spellEnd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В.К. и учитель технологии </w:t>
      </w:r>
      <w:proofErr w:type="gramStart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Мишкина</w:t>
      </w:r>
      <w:proofErr w:type="gramEnd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П.Н. провели интегрированный мастер-класс по изготовлению </w:t>
      </w:r>
      <w:proofErr w:type="spellStart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борцоков</w:t>
      </w:r>
      <w:proofErr w:type="spellEnd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Обучающиеся познакомились с разновидностями </w:t>
      </w:r>
      <w:proofErr w:type="spellStart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борцоков</w:t>
      </w:r>
      <w:proofErr w:type="spellEnd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технологией их изготовления и их значениями.</w:t>
      </w:r>
    </w:p>
    <w:p w:rsidR="00596A05" w:rsidRPr="009819A6" w:rsidRDefault="00596A05" w:rsidP="00596A0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Практическая часть прошла очень интересно и познавательно, Ребята самостоятельно изготовили лакомство и затем угощали всех присутствующих с пожеланиями, соответствующими форме </w:t>
      </w:r>
      <w:proofErr w:type="spellStart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борцока</w:t>
      </w:r>
      <w:proofErr w:type="spellEnd"/>
      <w:r w:rsidRPr="00981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6FC9" w:rsidRPr="00BA47C3" w:rsidRDefault="00A16FC9" w:rsidP="00C25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510" w:rsidRDefault="00C25510" w:rsidP="008D65E7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510">
        <w:rPr>
          <w:rFonts w:ascii="Times New Roman" w:hAnsi="Times New Roman" w:cs="Times New Roman"/>
          <w:b/>
          <w:sz w:val="24"/>
          <w:szCs w:val="24"/>
        </w:rPr>
        <w:t>Медиачас</w:t>
      </w:r>
      <w:proofErr w:type="spellEnd"/>
      <w:r w:rsidRPr="00C25510">
        <w:rPr>
          <w:rFonts w:ascii="Times New Roman" w:hAnsi="Times New Roman" w:cs="Times New Roman"/>
          <w:b/>
          <w:sz w:val="24"/>
          <w:szCs w:val="24"/>
        </w:rPr>
        <w:t xml:space="preserve"> «Инновации в нашей жизни»</w:t>
      </w:r>
    </w:p>
    <w:p w:rsidR="00AF3910" w:rsidRPr="00AF3910" w:rsidRDefault="00AF3910" w:rsidP="00AF3910">
      <w:pPr>
        <w:rPr>
          <w:rFonts w:ascii="Times New Roman" w:hAnsi="Times New Roman" w:cs="Times New Roman"/>
          <w:b/>
          <w:sz w:val="24"/>
          <w:szCs w:val="24"/>
        </w:rPr>
      </w:pPr>
    </w:p>
    <w:p w:rsidR="009819A6" w:rsidRDefault="00C25510" w:rsidP="008D65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В четверг во всех классах школы был проведен </w:t>
      </w:r>
      <w:proofErr w:type="spellStart"/>
      <w:r w:rsidRPr="00BC0FB4">
        <w:rPr>
          <w:rFonts w:ascii="Times New Roman" w:hAnsi="Times New Roman" w:cs="Times New Roman"/>
          <w:sz w:val="24"/>
          <w:szCs w:val="24"/>
        </w:rPr>
        <w:t>медиачас</w:t>
      </w:r>
      <w:proofErr w:type="spellEnd"/>
      <w:r w:rsidRPr="00BC0FB4">
        <w:rPr>
          <w:rFonts w:ascii="Times New Roman" w:hAnsi="Times New Roman" w:cs="Times New Roman"/>
          <w:sz w:val="24"/>
          <w:szCs w:val="24"/>
        </w:rPr>
        <w:t xml:space="preserve"> «Инновации в нашей жизни»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0FB4">
        <w:rPr>
          <w:rFonts w:ascii="Times New Roman" w:hAnsi="Times New Roman" w:cs="Times New Roman"/>
          <w:sz w:val="24"/>
          <w:szCs w:val="24"/>
        </w:rPr>
        <w:t xml:space="preserve">Эпиграфом к нему могут послужить слова английского философа </w:t>
      </w:r>
      <w:proofErr w:type="spellStart"/>
      <w:r w:rsidRPr="00BC0FB4">
        <w:rPr>
          <w:rFonts w:ascii="Times New Roman" w:hAnsi="Times New Roman" w:cs="Times New Roman"/>
          <w:sz w:val="24"/>
          <w:szCs w:val="24"/>
        </w:rPr>
        <w:t>Фрэнсиса</w:t>
      </w:r>
      <w:proofErr w:type="spellEnd"/>
      <w:r w:rsidRPr="00BC0FB4">
        <w:rPr>
          <w:rFonts w:ascii="Times New Roman" w:hAnsi="Times New Roman" w:cs="Times New Roman"/>
          <w:sz w:val="24"/>
          <w:szCs w:val="24"/>
        </w:rPr>
        <w:t xml:space="preserve"> Бэкона: </w:t>
      </w:r>
    </w:p>
    <w:p w:rsidR="009819A6" w:rsidRPr="00AF3910" w:rsidRDefault="00C25510" w:rsidP="00AF3910">
      <w:pPr>
        <w:ind w:firstLine="3686"/>
        <w:jc w:val="both"/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</w:pPr>
      <w:r w:rsidRPr="00AF3910"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  <w:t xml:space="preserve">«Истинная и законная цель всех наук состоит </w:t>
      </w:r>
      <w:proofErr w:type="gramStart"/>
      <w:r w:rsidRPr="00AF3910"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  <w:t>в</w:t>
      </w:r>
      <w:proofErr w:type="gramEnd"/>
      <w:r w:rsidRPr="00AF3910"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="009819A6" w:rsidRPr="00AF3910"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  <w:t xml:space="preserve">  </w:t>
      </w:r>
    </w:p>
    <w:p w:rsidR="009819A6" w:rsidRPr="00AF3910" w:rsidRDefault="009819A6" w:rsidP="00AF3910">
      <w:pPr>
        <w:ind w:firstLine="3686"/>
        <w:jc w:val="both"/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</w:pPr>
      <w:r w:rsidRPr="00AF3910"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="00C25510" w:rsidRPr="00AF3910"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  <w:t xml:space="preserve">том, чтобы наделять жизнь человеческую </w:t>
      </w:r>
      <w:proofErr w:type="gramStart"/>
      <w:r w:rsidR="00C25510" w:rsidRPr="00AF3910"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  <w:t>новыми</w:t>
      </w:r>
      <w:proofErr w:type="gramEnd"/>
      <w:r w:rsidR="00C25510" w:rsidRPr="00AF3910"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  <w:t xml:space="preserve"> </w:t>
      </w:r>
    </w:p>
    <w:p w:rsidR="00C25510" w:rsidRPr="00AF3910" w:rsidRDefault="00C25510" w:rsidP="00AF3910">
      <w:pPr>
        <w:ind w:firstLine="3686"/>
        <w:jc w:val="both"/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</w:pPr>
      <w:r w:rsidRPr="00AF3910">
        <w:rPr>
          <w:rFonts w:ascii="Arial" w:hAnsi="Arial" w:cs="Arial"/>
          <w:b/>
          <w:i/>
          <w:iCs/>
          <w:color w:val="202122"/>
          <w:sz w:val="21"/>
          <w:szCs w:val="21"/>
          <w:shd w:val="clear" w:color="auto" w:fill="FFFFFF"/>
        </w:rPr>
        <w:t>изобретениями и богатствами».</w:t>
      </w:r>
    </w:p>
    <w:p w:rsidR="009819A6" w:rsidRPr="00C25510" w:rsidRDefault="009819A6" w:rsidP="00AF3910">
      <w:pPr>
        <w:ind w:firstLine="3686"/>
        <w:jc w:val="both"/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</w:pPr>
    </w:p>
    <w:p w:rsidR="00C25510" w:rsidRPr="00BC0FB4" w:rsidRDefault="00C25510" w:rsidP="00C25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А вы когда-нибудь задумывались о том, какие инновации нас окружают? Каким образом изобретатели помогают сделать нашу жизнь лучше, безопаснее и удобнее? </w:t>
      </w:r>
    </w:p>
    <w:p w:rsidR="00C25510" w:rsidRPr="00BC0FB4" w:rsidRDefault="00C25510" w:rsidP="00C25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BC0FB4">
        <w:rPr>
          <w:rFonts w:ascii="Times New Roman" w:hAnsi="Times New Roman" w:cs="Times New Roman"/>
          <w:sz w:val="24"/>
          <w:szCs w:val="24"/>
        </w:rPr>
        <w:t>медиачаса</w:t>
      </w:r>
      <w:proofErr w:type="spellEnd"/>
      <w:r w:rsidRPr="00BC0FB4">
        <w:rPr>
          <w:rFonts w:ascii="Times New Roman" w:hAnsi="Times New Roman" w:cs="Times New Roman"/>
          <w:sz w:val="24"/>
          <w:szCs w:val="24"/>
        </w:rPr>
        <w:t xml:space="preserve"> обучающиеся узнали: что такое «</w:t>
      </w:r>
      <w:proofErr w:type="gramStart"/>
      <w:r w:rsidRPr="00BC0FB4">
        <w:rPr>
          <w:rFonts w:ascii="Times New Roman" w:hAnsi="Times New Roman" w:cs="Times New Roman"/>
          <w:sz w:val="24"/>
          <w:szCs w:val="24"/>
        </w:rPr>
        <w:t>инновации</w:t>
      </w:r>
      <w:proofErr w:type="gramEnd"/>
      <w:r w:rsidRPr="00BC0FB4">
        <w:rPr>
          <w:rFonts w:ascii="Times New Roman" w:hAnsi="Times New Roman" w:cs="Times New Roman"/>
          <w:sz w:val="24"/>
          <w:szCs w:val="24"/>
        </w:rPr>
        <w:t>»; какие новые технологии разрабатываются в настоящее время в различных областях науки: искусственный разум, возобновляемая энергия, беспилотные автомобили, социальные роботы, умные удобрения и многое другое. Ребята высказали свое мнение и наблюдения об инновациях в жизни современного человека.</w:t>
      </w:r>
    </w:p>
    <w:p w:rsidR="00A16FC9" w:rsidRPr="005C0600" w:rsidRDefault="00A16FC9" w:rsidP="00C25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F57" w:rsidRPr="007F5EF9" w:rsidRDefault="007F5EF9" w:rsidP="007F5EF9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F5EF9">
        <w:rPr>
          <w:rFonts w:ascii="Times New Roman" w:hAnsi="Times New Roman" w:cs="Times New Roman"/>
          <w:b/>
          <w:sz w:val="24"/>
          <w:szCs w:val="24"/>
        </w:rPr>
        <w:t>Работа творческих мастерских «Творим, выдумываем, изобретаем»</w:t>
      </w:r>
    </w:p>
    <w:p w:rsidR="003B162E" w:rsidRDefault="003B162E" w:rsidP="007F5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BFC" w:rsidRDefault="00E66EDA" w:rsidP="003B16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5EF9">
        <w:rPr>
          <w:rFonts w:ascii="Times New Roman" w:hAnsi="Times New Roman" w:cs="Times New Roman"/>
          <w:sz w:val="24"/>
          <w:szCs w:val="24"/>
        </w:rPr>
        <w:t xml:space="preserve"> рекреации первого этажа открыла свои двери творческая мастерская «Творим, выдумываем, изобретаем». Юные мастера дали мастер-классы по различным направлениям. </w:t>
      </w:r>
      <w:r>
        <w:rPr>
          <w:rFonts w:ascii="Times New Roman" w:hAnsi="Times New Roman" w:cs="Times New Roman"/>
          <w:sz w:val="24"/>
          <w:szCs w:val="24"/>
        </w:rPr>
        <w:t>Хочется отметить, что в работе мастерской самое активное участие принимали так же ребята с ОВЗ.</w:t>
      </w:r>
    </w:p>
    <w:p w:rsidR="003B162E" w:rsidRDefault="007F5EF9" w:rsidP="003B1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5E7">
        <w:rPr>
          <w:rFonts w:ascii="Times New Roman" w:hAnsi="Times New Roman" w:cs="Times New Roman"/>
          <w:b/>
          <w:sz w:val="24"/>
          <w:szCs w:val="24"/>
        </w:rPr>
        <w:t>Александр Савченко</w:t>
      </w:r>
      <w:r>
        <w:rPr>
          <w:rFonts w:ascii="Times New Roman" w:hAnsi="Times New Roman" w:cs="Times New Roman"/>
          <w:sz w:val="24"/>
          <w:szCs w:val="24"/>
        </w:rPr>
        <w:t xml:space="preserve"> (5 класс) </w:t>
      </w:r>
      <w:r w:rsidR="003B162E">
        <w:rPr>
          <w:rFonts w:ascii="Times New Roman" w:hAnsi="Times New Roman" w:cs="Times New Roman"/>
          <w:sz w:val="24"/>
          <w:szCs w:val="24"/>
        </w:rPr>
        <w:t>давно увлекается сборкой</w:t>
      </w:r>
      <w:r>
        <w:rPr>
          <w:rFonts w:ascii="Times New Roman" w:hAnsi="Times New Roman" w:cs="Times New Roman"/>
          <w:sz w:val="24"/>
          <w:szCs w:val="24"/>
        </w:rPr>
        <w:t xml:space="preserve"> пазлов.</w:t>
      </w:r>
      <w:r w:rsidR="003B162E" w:rsidRPr="003B162E">
        <w:rPr>
          <w:rFonts w:ascii="Times New Roman" w:hAnsi="Times New Roman" w:cs="Times New Roman"/>
          <w:sz w:val="24"/>
          <w:szCs w:val="24"/>
        </w:rPr>
        <w:t xml:space="preserve"> </w:t>
      </w:r>
      <w:r w:rsidR="003B162E">
        <w:rPr>
          <w:rFonts w:ascii="Times New Roman" w:hAnsi="Times New Roman" w:cs="Times New Roman"/>
          <w:sz w:val="24"/>
          <w:szCs w:val="24"/>
        </w:rPr>
        <w:t>Виртуозность, с которой Саша Савченко собирает картины-</w:t>
      </w:r>
      <w:proofErr w:type="spellStart"/>
      <w:r w:rsidR="003B162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3B162E">
        <w:rPr>
          <w:rFonts w:ascii="Times New Roman" w:hAnsi="Times New Roman" w:cs="Times New Roman"/>
          <w:sz w:val="24"/>
          <w:szCs w:val="24"/>
        </w:rPr>
        <w:t>, захватывала и увлекала многих. В процессе работы Саша делился секретами своей работы</w:t>
      </w:r>
    </w:p>
    <w:p w:rsidR="00F43BF0" w:rsidRDefault="007F5EF9" w:rsidP="008D65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Мастерская </w:t>
      </w:r>
      <w:proofErr w:type="spellStart"/>
      <w:r w:rsidRPr="008D65E7">
        <w:rPr>
          <w:rFonts w:ascii="Times New Roman" w:hAnsi="Times New Roman" w:cs="Times New Roman"/>
          <w:b/>
          <w:sz w:val="24"/>
          <w:szCs w:val="24"/>
        </w:rPr>
        <w:t>Ходжинова</w:t>
      </w:r>
      <w:proofErr w:type="spellEnd"/>
      <w:r w:rsidRPr="008D6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5E7">
        <w:rPr>
          <w:rFonts w:ascii="Times New Roman" w:hAnsi="Times New Roman" w:cs="Times New Roman"/>
          <w:b/>
          <w:sz w:val="24"/>
          <w:szCs w:val="24"/>
        </w:rPr>
        <w:t>Данира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изготовлению объемных бумажных моделей очень заинтересовала девочек из психолого-педагогического класса. Они с удовольствием помогал</w:t>
      </w:r>
      <w:r w:rsidR="00FA55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мастеру. </w:t>
      </w:r>
      <w:proofErr w:type="spellStart"/>
      <w:r w:rsidR="00FA55D8">
        <w:rPr>
          <w:rFonts w:ascii="Times New Roman" w:hAnsi="Times New Roman" w:cs="Times New Roman"/>
          <w:sz w:val="24"/>
          <w:szCs w:val="24"/>
        </w:rPr>
        <w:t>Данир</w:t>
      </w:r>
      <w:proofErr w:type="spellEnd"/>
      <w:r w:rsidR="00FA55D8">
        <w:rPr>
          <w:rFonts w:ascii="Times New Roman" w:hAnsi="Times New Roman" w:cs="Times New Roman"/>
          <w:sz w:val="24"/>
          <w:szCs w:val="24"/>
        </w:rPr>
        <w:t xml:space="preserve"> объяснил, что такая техника называется </w:t>
      </w:r>
      <w:proofErr w:type="spellStart"/>
      <w:r w:rsidR="00FA55D8" w:rsidRPr="004F299B">
        <w:rPr>
          <w:rFonts w:ascii="Times New Roman" w:hAnsi="Times New Roman" w:cs="Times New Roman"/>
          <w:sz w:val="24"/>
          <w:szCs w:val="24"/>
        </w:rPr>
        <w:t>Паперкрафт</w:t>
      </w:r>
      <w:proofErr w:type="spellEnd"/>
      <w:r w:rsidR="00FA55D8">
        <w:rPr>
          <w:rFonts w:ascii="Times New Roman" w:hAnsi="Times New Roman" w:cs="Times New Roman"/>
          <w:sz w:val="24"/>
          <w:szCs w:val="24"/>
        </w:rPr>
        <w:t xml:space="preserve"> (о</w:t>
      </w:r>
      <w:r w:rsidR="00FA55D8" w:rsidRPr="004F299B">
        <w:rPr>
          <w:rFonts w:ascii="Times New Roman" w:hAnsi="Times New Roman" w:cs="Times New Roman"/>
          <w:sz w:val="24"/>
          <w:szCs w:val="24"/>
        </w:rPr>
        <w:t>бъемное бумажное моделирование</w:t>
      </w:r>
      <w:r w:rsidR="00FA55D8">
        <w:rPr>
          <w:rFonts w:ascii="Times New Roman" w:hAnsi="Times New Roman" w:cs="Times New Roman"/>
          <w:sz w:val="24"/>
          <w:szCs w:val="24"/>
        </w:rPr>
        <w:t>). Работа с бумагой очень кропотливая!</w:t>
      </w:r>
    </w:p>
    <w:p w:rsidR="007F5EF9" w:rsidRDefault="007F5EF9" w:rsidP="00F15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BFF">
        <w:rPr>
          <w:rFonts w:ascii="Times New Roman" w:hAnsi="Times New Roman" w:cs="Times New Roman"/>
          <w:b/>
          <w:sz w:val="24"/>
          <w:szCs w:val="24"/>
        </w:rPr>
        <w:lastRenderedPageBreak/>
        <w:t>Критенко</w:t>
      </w:r>
      <w:proofErr w:type="spellEnd"/>
      <w:r w:rsidRPr="00F15BFF">
        <w:rPr>
          <w:rFonts w:ascii="Times New Roman" w:hAnsi="Times New Roman" w:cs="Times New Roman"/>
          <w:b/>
          <w:sz w:val="24"/>
          <w:szCs w:val="24"/>
        </w:rPr>
        <w:t xml:space="preserve"> Артем</w:t>
      </w:r>
      <w:r>
        <w:rPr>
          <w:rFonts w:ascii="Times New Roman" w:hAnsi="Times New Roman" w:cs="Times New Roman"/>
          <w:sz w:val="24"/>
          <w:szCs w:val="24"/>
        </w:rPr>
        <w:t xml:space="preserve"> (6 класс) с виртуозной легкостью создавал оригами очень сложной конструкции, а рядом с ним </w:t>
      </w:r>
      <w:proofErr w:type="spellStart"/>
      <w:r w:rsidRPr="00F15BFF">
        <w:rPr>
          <w:rFonts w:ascii="Times New Roman" w:hAnsi="Times New Roman" w:cs="Times New Roman"/>
          <w:b/>
          <w:sz w:val="24"/>
          <w:szCs w:val="24"/>
        </w:rPr>
        <w:t>Чолпан</w:t>
      </w:r>
      <w:proofErr w:type="spellEnd"/>
      <w:r w:rsidRPr="00F15BFF">
        <w:rPr>
          <w:rFonts w:ascii="Times New Roman" w:hAnsi="Times New Roman" w:cs="Times New Roman"/>
          <w:b/>
          <w:sz w:val="24"/>
          <w:szCs w:val="24"/>
        </w:rPr>
        <w:t xml:space="preserve"> Евгений</w:t>
      </w:r>
      <w:r>
        <w:rPr>
          <w:rFonts w:ascii="Times New Roman" w:hAnsi="Times New Roman" w:cs="Times New Roman"/>
          <w:sz w:val="24"/>
          <w:szCs w:val="24"/>
        </w:rPr>
        <w:t xml:space="preserve"> проводил мастер-класс создания оригами-машинок. </w:t>
      </w:r>
    </w:p>
    <w:p w:rsidR="003B162E" w:rsidRPr="00A16FC9" w:rsidRDefault="00A16FC9" w:rsidP="00F15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BFF">
        <w:rPr>
          <w:rFonts w:ascii="Times New Roman" w:hAnsi="Times New Roman" w:cs="Times New Roman"/>
          <w:b/>
          <w:sz w:val="24"/>
          <w:szCs w:val="24"/>
        </w:rPr>
        <w:t>Зубова Ксения</w:t>
      </w:r>
      <w:r>
        <w:rPr>
          <w:rFonts w:ascii="Times New Roman" w:hAnsi="Times New Roman" w:cs="Times New Roman"/>
          <w:sz w:val="24"/>
          <w:szCs w:val="24"/>
        </w:rPr>
        <w:t xml:space="preserve"> (6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класс)</w:t>
      </w:r>
      <w:r w:rsidRPr="00A16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демонстрировала</w:t>
      </w:r>
      <w:r w:rsidR="007F5EF9">
        <w:rPr>
          <w:rFonts w:ascii="Times New Roman" w:hAnsi="Times New Roman" w:cs="Times New Roman"/>
          <w:sz w:val="24"/>
          <w:szCs w:val="24"/>
        </w:rPr>
        <w:t>, как с помощью обычных пуговиц можно создать подаро</w:t>
      </w:r>
      <w:r w:rsidR="00F15BFF">
        <w:rPr>
          <w:rFonts w:ascii="Times New Roman" w:hAnsi="Times New Roman" w:cs="Times New Roman"/>
          <w:sz w:val="24"/>
          <w:szCs w:val="24"/>
        </w:rPr>
        <w:t>к для мамы собственными руками.</w:t>
      </w:r>
    </w:p>
    <w:p w:rsidR="007F5EF9" w:rsidRDefault="007F5EF9" w:rsidP="00F15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 востребованной у посетителей оказалась работа мастеров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Ходжиновой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Энкиры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(обе из 5 класса). К концу учебного дня добрая половина девчонок, да и многие мальчишки успели посетить их мастерскую. </w:t>
      </w:r>
    </w:p>
    <w:p w:rsidR="00F43BF0" w:rsidRDefault="007F5EF9" w:rsidP="00F15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отметить дебют самого младшего из мастеров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Нимгирова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(2 класс). Он показал старшеклассникам мастер-класс по сборке самолета из деталей конструктора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</w:p>
    <w:p w:rsidR="007F5EF9" w:rsidRDefault="007F5EF9">
      <w:pPr>
        <w:rPr>
          <w:rFonts w:ascii="Times New Roman" w:hAnsi="Times New Roman" w:cs="Times New Roman"/>
          <w:sz w:val="24"/>
          <w:szCs w:val="24"/>
        </w:rPr>
      </w:pPr>
    </w:p>
    <w:p w:rsidR="00C25510" w:rsidRDefault="00C25510" w:rsidP="00F15BFF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46A46">
        <w:rPr>
          <w:rFonts w:ascii="Times New Roman" w:hAnsi="Times New Roman" w:cs="Times New Roman"/>
          <w:b/>
          <w:sz w:val="24"/>
          <w:szCs w:val="24"/>
        </w:rPr>
        <w:t>Мероприятия, пр</w:t>
      </w:r>
      <w:r w:rsidR="003C30B9" w:rsidRPr="00546A46">
        <w:rPr>
          <w:rFonts w:ascii="Times New Roman" w:hAnsi="Times New Roman" w:cs="Times New Roman"/>
          <w:b/>
          <w:sz w:val="24"/>
          <w:szCs w:val="24"/>
        </w:rPr>
        <w:t>оведенные по отдельному плану шк</w:t>
      </w:r>
      <w:r w:rsidRPr="00546A46">
        <w:rPr>
          <w:rFonts w:ascii="Times New Roman" w:hAnsi="Times New Roman" w:cs="Times New Roman"/>
          <w:b/>
          <w:sz w:val="24"/>
          <w:szCs w:val="24"/>
        </w:rPr>
        <w:t>олы</w:t>
      </w:r>
    </w:p>
    <w:p w:rsidR="00AF3910" w:rsidRPr="00AF3910" w:rsidRDefault="00AF3910" w:rsidP="00AF3910">
      <w:pPr>
        <w:rPr>
          <w:rFonts w:ascii="Times New Roman" w:hAnsi="Times New Roman" w:cs="Times New Roman"/>
          <w:b/>
          <w:sz w:val="24"/>
          <w:szCs w:val="24"/>
        </w:rPr>
      </w:pPr>
    </w:p>
    <w:p w:rsidR="00546A46" w:rsidRPr="00546A46" w:rsidRDefault="00EA3C4A" w:rsidP="00546A46">
      <w:pPr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первом этаже в рекреации была о</w:t>
      </w:r>
      <w:r w:rsidR="00BB5341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</w:t>
      </w:r>
      <w:r w:rsid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млена </w:t>
      </w:r>
      <w:r w:rsidR="00CB44A7" w:rsidRPr="00C255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выставка </w:t>
      </w:r>
      <w:r w:rsidR="00E94A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</w:t>
      </w:r>
      <w:r w:rsidR="00E94A91" w:rsidRPr="00546A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виртуальным расширением</w:t>
      </w:r>
      <w:r w:rsidR="00E94A91" w:rsidRPr="00C255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B44A7" w:rsidRPr="00C255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«Учёные о науке»</w:t>
      </w:r>
      <w:r w:rsidR="00E94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6A46" w:rsidRDefault="00546A46" w:rsidP="00F15BF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6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появлением мобильных устройств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</w:t>
      </w:r>
      <w:r w:rsidRPr="00546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чаще обращаются к своим телефонам для доступа к информации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46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oppins" w:eastAsia="Times New Roman" w:hAnsi="Poppins" w:cs="Times New Roman"/>
          <w:color w:val="404040"/>
          <w:sz w:val="24"/>
          <w:szCs w:val="24"/>
          <w:lang w:eastAsia="ru-RU"/>
        </w:rPr>
        <w:t>Расширить  охват</w:t>
      </w:r>
      <w:r w:rsidRPr="003C30B9">
        <w:rPr>
          <w:rFonts w:ascii="Poppins" w:eastAsia="Times New Roman" w:hAnsi="Poppins" w:cs="Times New Roman"/>
          <w:color w:val="404040"/>
          <w:sz w:val="24"/>
          <w:szCs w:val="24"/>
          <w:lang w:eastAsia="ru-RU"/>
        </w:rPr>
        <w:t xml:space="preserve"> выставки за пределы физического пространства, </w:t>
      </w:r>
      <w:r>
        <w:rPr>
          <w:rFonts w:ascii="Poppins" w:eastAsia="Times New Roman" w:hAnsi="Poppins" w:cs="Times New Roman"/>
          <w:color w:val="404040"/>
          <w:sz w:val="24"/>
          <w:szCs w:val="24"/>
          <w:lang w:eastAsia="ru-RU"/>
        </w:rPr>
        <w:t xml:space="preserve">позволяет </w:t>
      </w:r>
      <w:r w:rsidR="00E94A91">
        <w:rPr>
          <w:rFonts w:ascii="Poppins" w:eastAsia="Times New Roman" w:hAnsi="Poppins" w:cs="Times New Roman"/>
          <w:color w:val="404040"/>
          <w:sz w:val="24"/>
          <w:szCs w:val="24"/>
          <w:lang w:eastAsia="ru-RU"/>
        </w:rPr>
        <w:t xml:space="preserve"> дополнение экспон</w:t>
      </w:r>
      <w:r>
        <w:rPr>
          <w:rFonts w:ascii="Poppins" w:eastAsia="Times New Roman" w:hAnsi="Poppins" w:cs="Times New Roman"/>
          <w:color w:val="404040"/>
          <w:sz w:val="24"/>
          <w:szCs w:val="24"/>
          <w:lang w:eastAsia="ru-RU"/>
        </w:rPr>
        <w:t>ата</w:t>
      </w:r>
      <w:r w:rsidRPr="003C30B9">
        <w:rPr>
          <w:rFonts w:ascii="Poppins" w:eastAsia="Times New Roman" w:hAnsi="Poppins" w:cs="Times New Roman"/>
          <w:color w:val="404040"/>
          <w:sz w:val="24"/>
          <w:szCs w:val="24"/>
          <w:lang w:eastAsia="ru-RU"/>
        </w:rPr>
        <w:t xml:space="preserve"> QR-кодом.</w:t>
      </w:r>
      <w:r w:rsidRPr="00546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46A46" w:rsidRDefault="00546A46" w:rsidP="00546A4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6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QR-коды предлагают инновационный и эффективный способ предоставить посетителям дополнительную информацию, интерактивный опыт и повышенную доступность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 взаимодействии</w:t>
      </w:r>
      <w:r w:rsidRPr="00546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экспонатами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3C4A" w:rsidRDefault="00546A46" w:rsidP="00546A4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экспозицию</w:t>
      </w:r>
      <w:r w:rsidR="00EA3C4A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включены </w:t>
      </w:r>
      <w:r w:rsid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портреты и </w:t>
      </w:r>
      <w:r w:rsidR="00EA3C4A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высказывания таких </w:t>
      </w:r>
      <w:r w:rsid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российских </w:t>
      </w:r>
      <w:r w:rsidR="00EA3C4A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ученых как: Лев Ландау, </w:t>
      </w:r>
      <w:r w:rsidR="00281761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Сергей</w:t>
      </w:r>
      <w:r w:rsidR="00EA3C4A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3C4A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Капица</w:t>
      </w:r>
      <w:proofErr w:type="spellEnd"/>
      <w:r w:rsidR="00EA3C4A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346E4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</w:t>
      </w:r>
      <w:bookmarkStart w:id="0" w:name="_GoBack"/>
      <w:bookmarkEnd w:id="0"/>
      <w:r w:rsidR="00A346E4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рий Ме</w:t>
      </w:r>
      <w:r w:rsidR="00786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A346E4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делеев, Иван Павлов, Зинаида </w:t>
      </w:r>
      <w:proofErr w:type="spellStart"/>
      <w:r w:rsidR="00A346E4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Ермольева</w:t>
      </w:r>
      <w:proofErr w:type="spellEnd"/>
      <w:r w:rsidR="00A346E4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Василий Ключевский</w:t>
      </w:r>
      <w:r w:rsidR="005A7230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A7230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Пюрвя</w:t>
      </w:r>
      <w:proofErr w:type="spellEnd"/>
      <w:r w:rsidR="005A7230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Эрдниев</w:t>
      </w:r>
      <w:r w:rsidR="00786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7230" w:rsidRPr="00F15BFF" w:rsidRDefault="007865B1" w:rsidP="00F15BFF">
      <w:pPr>
        <w:ind w:firstLine="360"/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каждым портретом был расположен</w:t>
      </w:r>
      <w:r w:rsidR="00E2056A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QR</w:t>
      </w:r>
      <w:r w:rsidR="00E2056A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 со ссылкой на материалы для более глубокого ознакомления обучающихся с информацией</w:t>
      </w:r>
      <w:r w:rsidR="00E2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деятельности этих выдающихся людей.</w:t>
      </w:r>
    </w:p>
    <w:p w:rsidR="00D75A7E" w:rsidRDefault="00D75A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5A7E" w:rsidRDefault="00FD7F20" w:rsidP="00F15BFF">
      <w:pPr>
        <w:ind w:firstLine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FD7F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Квиз</w:t>
      </w:r>
      <w:proofErr w:type="spellEnd"/>
      <w:r w:rsidRPr="00FD7F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-игра «Достижения российских учёных».</w:t>
      </w:r>
    </w:p>
    <w:p w:rsidR="00F43BF0" w:rsidRPr="00F15BFF" w:rsidRDefault="00FD7F20" w:rsidP="00F15BFF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выставке</w:t>
      </w:r>
      <w:r w:rsid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дан старт </w:t>
      </w:r>
      <w:proofErr w:type="spellStart"/>
      <w:r w:rsidR="00CB44A7" w:rsidRPr="00FD7F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квиз</w:t>
      </w:r>
      <w:proofErr w:type="spellEnd"/>
      <w:r w:rsidR="00CB44A7" w:rsidRPr="00FD7F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-игре «Достижения российских учёных».</w:t>
      </w:r>
      <w:r w:rsid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A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неё м</w:t>
      </w:r>
      <w:r w:rsid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ожно было попасть по </w:t>
      </w:r>
      <w:r w:rsid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QR</w:t>
      </w:r>
      <w:r w:rsidR="00CB44A7" w:rsidRP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B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коду со ссылкой на Янд</w:t>
      </w:r>
      <w:r w:rsidR="00130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екс-форму</w:t>
      </w:r>
      <w:r w:rsidR="00E94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содержащую вопросы викторины</w:t>
      </w:r>
      <w:r w:rsidR="00130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5A7E" w:rsidRDefault="008B6BE3" w:rsidP="00F15BF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дня были </w:t>
      </w:r>
      <w:r w:rsidR="00130DAA" w:rsidRPr="00130DAA">
        <w:rPr>
          <w:rFonts w:ascii="Times New Roman" w:hAnsi="Times New Roman" w:cs="Times New Roman"/>
          <w:sz w:val="24"/>
          <w:szCs w:val="24"/>
        </w:rPr>
        <w:t xml:space="preserve">подведены </w:t>
      </w:r>
      <w:r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spellStart"/>
      <w:r w:rsidR="00130DAA" w:rsidRPr="00130DAA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="00130DAA" w:rsidRPr="00130DAA">
        <w:rPr>
          <w:rFonts w:ascii="Times New Roman" w:hAnsi="Times New Roman" w:cs="Times New Roman"/>
          <w:sz w:val="24"/>
          <w:szCs w:val="24"/>
        </w:rPr>
        <w:t xml:space="preserve">-игры «Достижения российских ученых». Организатором игры </w:t>
      </w:r>
      <w:proofErr w:type="spellStart"/>
      <w:r w:rsidR="00130DAA" w:rsidRPr="00130DAA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="00130DAA" w:rsidRPr="00130DAA">
        <w:rPr>
          <w:rFonts w:ascii="Times New Roman" w:hAnsi="Times New Roman" w:cs="Times New Roman"/>
          <w:sz w:val="24"/>
          <w:szCs w:val="24"/>
        </w:rPr>
        <w:t xml:space="preserve"> </w:t>
      </w:r>
      <w:r w:rsidR="00E94A91">
        <w:rPr>
          <w:rFonts w:ascii="Times New Roman" w:hAnsi="Times New Roman" w:cs="Times New Roman"/>
          <w:sz w:val="24"/>
          <w:szCs w:val="24"/>
        </w:rPr>
        <w:t>В.Г.</w:t>
      </w:r>
      <w:r w:rsidR="00130DAA" w:rsidRPr="00130DAA">
        <w:rPr>
          <w:rFonts w:ascii="Times New Roman" w:hAnsi="Times New Roman" w:cs="Times New Roman"/>
          <w:sz w:val="24"/>
          <w:szCs w:val="24"/>
        </w:rPr>
        <w:t xml:space="preserve"> был опубликован протокол результатов, а также полные ответы на каждый из 10 вопросов викторины. </w:t>
      </w:r>
    </w:p>
    <w:p w:rsidR="00130DAA" w:rsidRDefault="00130DAA" w:rsidP="00F43BF0">
      <w:pPr>
        <w:jc w:val="both"/>
        <w:rPr>
          <w:rFonts w:ascii="Times New Roman" w:hAnsi="Times New Roman" w:cs="Times New Roman"/>
          <w:sz w:val="24"/>
          <w:szCs w:val="24"/>
        </w:rPr>
      </w:pPr>
      <w:r w:rsidRPr="00130DAA">
        <w:rPr>
          <w:rFonts w:ascii="Times New Roman" w:hAnsi="Times New Roman" w:cs="Times New Roman"/>
          <w:sz w:val="24"/>
          <w:szCs w:val="24"/>
        </w:rPr>
        <w:t>Победителем стала команда 10 класса, призерами – команды 6 и 8 классов.</w:t>
      </w:r>
    </w:p>
    <w:p w:rsidR="00F43BF0" w:rsidRPr="00130DAA" w:rsidRDefault="00F43BF0" w:rsidP="00130DAA">
      <w:pPr>
        <w:rPr>
          <w:rFonts w:ascii="Times New Roman" w:hAnsi="Times New Roman" w:cs="Times New Roman"/>
          <w:sz w:val="24"/>
          <w:szCs w:val="24"/>
        </w:rPr>
      </w:pPr>
    </w:p>
    <w:p w:rsidR="00130DAA" w:rsidRPr="000361A8" w:rsidRDefault="00D23327" w:rsidP="00130DAA">
      <w:pPr>
        <w:rPr>
          <w:rFonts w:ascii="Times New Roman" w:hAnsi="Times New Roman" w:cs="Times New Roman"/>
          <w:b/>
          <w:sz w:val="24"/>
          <w:szCs w:val="24"/>
        </w:rPr>
      </w:pPr>
      <w:r w:rsidRPr="000361A8">
        <w:rPr>
          <w:rFonts w:ascii="Times New Roman" w:hAnsi="Times New Roman" w:cs="Times New Roman"/>
          <w:b/>
          <w:sz w:val="24"/>
          <w:szCs w:val="24"/>
        </w:rPr>
        <w:t>Интерактивная выставка «На старт! Внимание! Наука!»</w:t>
      </w:r>
    </w:p>
    <w:p w:rsidR="007865B1" w:rsidRDefault="008B6BE3" w:rsidP="00F15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рекреации второго этажа учителем математики </w:t>
      </w:r>
      <w:proofErr w:type="spellStart"/>
      <w:r w:rsidR="00D23327">
        <w:rPr>
          <w:rFonts w:ascii="Times New Roman" w:hAnsi="Times New Roman" w:cs="Times New Roman"/>
          <w:sz w:val="24"/>
          <w:szCs w:val="24"/>
        </w:rPr>
        <w:t>Шошуновой</w:t>
      </w:r>
      <w:proofErr w:type="spellEnd"/>
      <w:r w:rsidR="00D23327">
        <w:rPr>
          <w:rFonts w:ascii="Times New Roman" w:hAnsi="Times New Roman" w:cs="Times New Roman"/>
          <w:sz w:val="24"/>
          <w:szCs w:val="24"/>
        </w:rPr>
        <w:t xml:space="preserve"> М.И. </w:t>
      </w:r>
      <w:r>
        <w:rPr>
          <w:rFonts w:ascii="Times New Roman" w:hAnsi="Times New Roman" w:cs="Times New Roman"/>
          <w:sz w:val="24"/>
          <w:szCs w:val="24"/>
        </w:rPr>
        <w:t xml:space="preserve">был создан импровизированный мини-зал, в котором обучающиеся на оборудовании ЦОС могли </w:t>
      </w:r>
      <w:r w:rsidR="00B97A3B">
        <w:rPr>
          <w:rFonts w:ascii="Times New Roman" w:hAnsi="Times New Roman" w:cs="Times New Roman"/>
          <w:sz w:val="24"/>
          <w:szCs w:val="24"/>
        </w:rPr>
        <w:t>во время переменок</w:t>
      </w:r>
      <w:r>
        <w:rPr>
          <w:rFonts w:ascii="Times New Roman" w:hAnsi="Times New Roman" w:cs="Times New Roman"/>
          <w:sz w:val="24"/>
          <w:szCs w:val="24"/>
        </w:rPr>
        <w:t xml:space="preserve"> просматривать видеоролики</w:t>
      </w:r>
      <w:r w:rsidR="00D23327">
        <w:rPr>
          <w:rFonts w:ascii="Times New Roman" w:hAnsi="Times New Roman" w:cs="Times New Roman"/>
          <w:sz w:val="24"/>
          <w:szCs w:val="24"/>
        </w:rPr>
        <w:t xml:space="preserve"> под общим названием «На старт! Внимание! Наука!» </w:t>
      </w:r>
    </w:p>
    <w:p w:rsidR="00130DAA" w:rsidRPr="00130DAA" w:rsidRDefault="00D23327" w:rsidP="00F15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 Ильинична, как организатор интерактивной выставки, давала комментарии и пояснения к просмотренному материалу. Наиболее активными и заинтересованными посетителями были обучающиеся </w:t>
      </w:r>
      <w:r w:rsidR="00B97A3B">
        <w:rPr>
          <w:rFonts w:ascii="Times New Roman" w:hAnsi="Times New Roman" w:cs="Times New Roman"/>
          <w:sz w:val="24"/>
          <w:szCs w:val="24"/>
        </w:rPr>
        <w:t>шестого</w:t>
      </w:r>
      <w:r w:rsidR="00B97A3B" w:rsidRPr="00B97A3B">
        <w:rPr>
          <w:rFonts w:ascii="Times New Roman" w:hAnsi="Times New Roman" w:cs="Times New Roman"/>
          <w:sz w:val="24"/>
          <w:szCs w:val="24"/>
        </w:rPr>
        <w:t>,</w:t>
      </w:r>
      <w:r w:rsidR="000A6E61">
        <w:rPr>
          <w:rFonts w:ascii="Times New Roman" w:hAnsi="Times New Roman" w:cs="Times New Roman"/>
          <w:sz w:val="24"/>
          <w:szCs w:val="24"/>
        </w:rPr>
        <w:t xml:space="preserve"> седьмого,</w:t>
      </w:r>
      <w:r w:rsidR="00B97A3B" w:rsidRPr="00B97A3B">
        <w:rPr>
          <w:rFonts w:ascii="Times New Roman" w:hAnsi="Times New Roman" w:cs="Times New Roman"/>
          <w:sz w:val="24"/>
          <w:szCs w:val="24"/>
        </w:rPr>
        <w:t xml:space="preserve"> </w:t>
      </w:r>
      <w:r w:rsidR="00B97A3B">
        <w:rPr>
          <w:rFonts w:ascii="Times New Roman" w:hAnsi="Times New Roman" w:cs="Times New Roman"/>
          <w:sz w:val="24"/>
          <w:szCs w:val="24"/>
        </w:rPr>
        <w:t>восьмого и третьего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130DAA" w:rsidRPr="00130DAA" w:rsidRDefault="00B97A3B" w:rsidP="000A6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Ребятами были просмотрены такие ролики как;</w:t>
      </w:r>
    </w:p>
    <w:p w:rsidR="00B97A3B" w:rsidRPr="00B97A3B" w:rsidRDefault="00B97A3B" w:rsidP="000A6E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A3B">
        <w:rPr>
          <w:rFonts w:ascii="Times New Roman" w:hAnsi="Times New Roman" w:cs="Times New Roman"/>
          <w:sz w:val="24"/>
          <w:szCs w:val="24"/>
        </w:rPr>
        <w:t>Научные открытия современных российс</w:t>
      </w:r>
      <w:r>
        <w:rPr>
          <w:rFonts w:ascii="Times New Roman" w:hAnsi="Times New Roman" w:cs="Times New Roman"/>
          <w:sz w:val="24"/>
          <w:szCs w:val="24"/>
        </w:rPr>
        <w:t>ких ученых</w:t>
      </w:r>
      <w:r w:rsidRPr="00B97A3B">
        <w:rPr>
          <w:rFonts w:ascii="Times New Roman" w:hAnsi="Times New Roman" w:cs="Times New Roman"/>
          <w:sz w:val="24"/>
          <w:szCs w:val="24"/>
        </w:rPr>
        <w:t>,</w:t>
      </w:r>
    </w:p>
    <w:p w:rsidR="00130DAA" w:rsidRPr="00B97A3B" w:rsidRDefault="00B97A3B" w:rsidP="000A6E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A3B">
        <w:rPr>
          <w:rFonts w:ascii="Times New Roman" w:hAnsi="Times New Roman" w:cs="Times New Roman"/>
          <w:sz w:val="24"/>
          <w:szCs w:val="24"/>
        </w:rPr>
        <w:t>Знаменитые женщины-изобретатели России,</w:t>
      </w:r>
    </w:p>
    <w:p w:rsidR="00B97A3B" w:rsidRPr="00B97A3B" w:rsidRDefault="00B97A3B" w:rsidP="000A6E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A3B">
        <w:rPr>
          <w:rFonts w:ascii="Times New Roman" w:hAnsi="Times New Roman" w:cs="Times New Roman"/>
          <w:sz w:val="24"/>
          <w:szCs w:val="24"/>
        </w:rPr>
        <w:t>Краткая история Российских изобретений,</w:t>
      </w:r>
    </w:p>
    <w:p w:rsidR="00130DAA" w:rsidRPr="00B97A3B" w:rsidRDefault="00B97A3B" w:rsidP="000A6E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 России - </w:t>
      </w:r>
      <w:r w:rsidRPr="00B97A3B">
        <w:rPr>
          <w:rFonts w:ascii="Times New Roman" w:hAnsi="Times New Roman" w:cs="Times New Roman"/>
          <w:sz w:val="24"/>
          <w:szCs w:val="24"/>
        </w:rPr>
        <w:t>история и достижения,</w:t>
      </w:r>
    </w:p>
    <w:p w:rsidR="00130DAA" w:rsidRDefault="00B97A3B" w:rsidP="000A6E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A3B">
        <w:rPr>
          <w:rFonts w:ascii="Times New Roman" w:hAnsi="Times New Roman" w:cs="Times New Roman"/>
          <w:sz w:val="24"/>
          <w:szCs w:val="24"/>
        </w:rPr>
        <w:t xml:space="preserve">Самые значимые открытия российских ученых в программе и другие </w:t>
      </w:r>
    </w:p>
    <w:p w:rsidR="00D35EAD" w:rsidRDefault="00D35EAD" w:rsidP="00D3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EAD" w:rsidRPr="00E32816" w:rsidRDefault="00D35EAD" w:rsidP="00D35EAD">
      <w:pPr>
        <w:rPr>
          <w:rFonts w:ascii="Times New Roman" w:hAnsi="Times New Roman" w:cs="Times New Roman"/>
          <w:b/>
          <w:sz w:val="24"/>
          <w:szCs w:val="24"/>
        </w:rPr>
      </w:pPr>
      <w:r w:rsidRPr="00E32816">
        <w:rPr>
          <w:rFonts w:ascii="Times New Roman" w:hAnsi="Times New Roman" w:cs="Times New Roman"/>
          <w:b/>
          <w:sz w:val="24"/>
          <w:szCs w:val="24"/>
        </w:rPr>
        <w:lastRenderedPageBreak/>
        <w:t>Занятие по опытно-экспериментальной деятельности «Как обнаружить воздух»</w:t>
      </w:r>
    </w:p>
    <w:p w:rsidR="00D35EAD" w:rsidRPr="00E32816" w:rsidRDefault="00D35EAD" w:rsidP="00AF3910">
      <w:pPr>
        <w:pStyle w:val="c0"/>
        <w:shd w:val="clear" w:color="auto" w:fill="FFFFFF"/>
        <w:spacing w:before="0" w:beforeAutospacing="0" w:after="0" w:afterAutospacing="0"/>
        <w:ind w:left="3403" w:firstLine="708"/>
        <w:jc w:val="both"/>
        <w:rPr>
          <w:rFonts w:eastAsiaTheme="minorHAnsi"/>
          <w:lang w:eastAsia="en-US"/>
        </w:rPr>
      </w:pPr>
      <w:r w:rsidRPr="00E32816">
        <w:rPr>
          <w:rFonts w:eastAsiaTheme="minorHAnsi"/>
          <w:lang w:eastAsia="en-US"/>
        </w:rPr>
        <w:t>Он нам нужен, чтоб дышать,</w:t>
      </w:r>
    </w:p>
    <w:p w:rsidR="00D35EAD" w:rsidRPr="00E32816" w:rsidRDefault="00D35EAD" w:rsidP="00D35EAD">
      <w:pPr>
        <w:pStyle w:val="c0"/>
        <w:shd w:val="clear" w:color="auto" w:fill="FFFFFF"/>
        <w:spacing w:before="0" w:beforeAutospacing="0" w:after="0" w:afterAutospacing="0"/>
        <w:ind w:left="4111"/>
        <w:jc w:val="both"/>
        <w:rPr>
          <w:rFonts w:eastAsiaTheme="minorHAnsi"/>
          <w:lang w:eastAsia="en-US"/>
        </w:rPr>
      </w:pPr>
      <w:r w:rsidRPr="00E32816">
        <w:rPr>
          <w:rFonts w:eastAsiaTheme="minorHAnsi"/>
          <w:lang w:eastAsia="en-US"/>
        </w:rPr>
        <w:t>Чтобы шарик надувать.</w:t>
      </w:r>
    </w:p>
    <w:p w:rsidR="00D35EAD" w:rsidRPr="00E32816" w:rsidRDefault="00D35EAD" w:rsidP="00D35EAD">
      <w:pPr>
        <w:pStyle w:val="c0"/>
        <w:shd w:val="clear" w:color="auto" w:fill="FFFFFF"/>
        <w:spacing w:before="0" w:beforeAutospacing="0" w:after="0" w:afterAutospacing="0"/>
        <w:ind w:left="4111"/>
        <w:jc w:val="both"/>
        <w:rPr>
          <w:rFonts w:eastAsiaTheme="minorHAnsi"/>
          <w:lang w:eastAsia="en-US"/>
        </w:rPr>
      </w:pPr>
      <w:r w:rsidRPr="00E32816">
        <w:rPr>
          <w:rFonts w:eastAsiaTheme="minorHAnsi"/>
          <w:lang w:eastAsia="en-US"/>
        </w:rPr>
        <w:t>С нами рядом каждый час,</w:t>
      </w:r>
    </w:p>
    <w:p w:rsidR="00D35EAD" w:rsidRPr="00E32816" w:rsidRDefault="00D35EAD" w:rsidP="00D35EAD">
      <w:pPr>
        <w:pStyle w:val="c0"/>
        <w:shd w:val="clear" w:color="auto" w:fill="FFFFFF"/>
        <w:spacing w:before="0" w:beforeAutospacing="0" w:after="0" w:afterAutospacing="0"/>
        <w:ind w:left="4111"/>
        <w:jc w:val="both"/>
        <w:rPr>
          <w:rFonts w:eastAsiaTheme="minorHAnsi"/>
          <w:lang w:eastAsia="en-US"/>
        </w:rPr>
      </w:pPr>
      <w:r w:rsidRPr="00E32816">
        <w:rPr>
          <w:rFonts w:eastAsiaTheme="minorHAnsi"/>
          <w:lang w:eastAsia="en-US"/>
        </w:rPr>
        <w:t>Но не видим он для нас.</w:t>
      </w:r>
    </w:p>
    <w:p w:rsidR="00D35EAD" w:rsidRPr="00E32816" w:rsidRDefault="00D35EAD" w:rsidP="00AF3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816">
        <w:rPr>
          <w:rFonts w:ascii="Times New Roman" w:hAnsi="Times New Roman" w:cs="Times New Roman"/>
          <w:sz w:val="24"/>
          <w:szCs w:val="24"/>
        </w:rPr>
        <w:t xml:space="preserve">Ученики 1 и 3 классов вместе с советником директора по воспитанию </w:t>
      </w:r>
      <w:proofErr w:type="spellStart"/>
      <w:r w:rsidRPr="00E32816">
        <w:rPr>
          <w:rFonts w:ascii="Times New Roman" w:hAnsi="Times New Roman" w:cs="Times New Roman"/>
          <w:sz w:val="24"/>
          <w:szCs w:val="24"/>
        </w:rPr>
        <w:t>Боденовой</w:t>
      </w:r>
      <w:proofErr w:type="spellEnd"/>
      <w:r w:rsidRPr="00E32816">
        <w:rPr>
          <w:rFonts w:ascii="Times New Roman" w:hAnsi="Times New Roman" w:cs="Times New Roman"/>
          <w:sz w:val="24"/>
          <w:szCs w:val="24"/>
        </w:rPr>
        <w:t xml:space="preserve"> Валерией Сергеевной и учителями начальных классов погрузились в мир науки! В рамках мероприятия, посвященного Дню российской науки, проведены интересные опыты, позволяющие детям узнать о признаках воздуха.</w:t>
      </w:r>
    </w:p>
    <w:p w:rsidR="00D35EAD" w:rsidRPr="00E32816" w:rsidRDefault="00D35EAD" w:rsidP="00AF3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816">
        <w:rPr>
          <w:rFonts w:ascii="Times New Roman" w:hAnsi="Times New Roman" w:cs="Times New Roman"/>
          <w:sz w:val="24"/>
          <w:szCs w:val="24"/>
        </w:rPr>
        <w:t>Это занятие не только увлекательно, но и помогает нашим маленьким исследователям расширить свои знания об окружающем мире. Благодарим всех участников за интерес к науке и за активное участие в таком увлекательном мероприятии!</w:t>
      </w:r>
    </w:p>
    <w:p w:rsidR="004F299B" w:rsidRPr="00F15BFF" w:rsidRDefault="004F299B" w:rsidP="00F15BFF">
      <w:pPr>
        <w:rPr>
          <w:rFonts w:ascii="Times New Roman" w:hAnsi="Times New Roman" w:cs="Times New Roman"/>
          <w:sz w:val="24"/>
          <w:szCs w:val="24"/>
        </w:rPr>
      </w:pPr>
    </w:p>
    <w:p w:rsidR="004F299B" w:rsidRDefault="000A6E61" w:rsidP="000A6E6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BF0">
        <w:rPr>
          <w:rFonts w:ascii="Times New Roman" w:hAnsi="Times New Roman" w:cs="Times New Roman"/>
          <w:b/>
          <w:sz w:val="24"/>
          <w:szCs w:val="24"/>
        </w:rPr>
        <w:t>Размещение на официальном сайте информационных материалов о запланированных и состоявшихся мероприятиях в рамках Декады науки.</w:t>
      </w:r>
    </w:p>
    <w:p w:rsidR="00AF3910" w:rsidRPr="00AF3910" w:rsidRDefault="00AF3910" w:rsidP="00AF39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C77" w:rsidRDefault="00F15BFF" w:rsidP="00303C7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размещена:</w:t>
      </w:r>
    </w:p>
    <w:p w:rsidR="00F43BF0" w:rsidRDefault="00F43BF0" w:rsidP="00F15BF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03C77" w:rsidRPr="00303C77">
        <w:rPr>
          <w:rFonts w:ascii="Times New Roman" w:hAnsi="Times New Roman" w:cs="Times New Roman"/>
          <w:sz w:val="24"/>
          <w:szCs w:val="24"/>
        </w:rPr>
        <w:t xml:space="preserve">Новости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3C77" w:rsidRDefault="00D10F75" w:rsidP="00F15BFF">
      <w:pPr>
        <w:ind w:firstLine="42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03C77" w:rsidRPr="00E53E35">
          <w:rPr>
            <w:rStyle w:val="a7"/>
            <w:rFonts w:ascii="Times New Roman" w:hAnsi="Times New Roman" w:cs="Times New Roman"/>
            <w:sz w:val="24"/>
            <w:szCs w:val="24"/>
          </w:rPr>
          <w:t>https://shkola2gorodovikovsk-r08.gosweb.gosuslugi.ru/netcat/?catalogue=1&amp;sub=48</w:t>
        </w:r>
      </w:hyperlink>
    </w:p>
    <w:p w:rsidR="00F43BF0" w:rsidRDefault="00303C77" w:rsidP="00F15BF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C77">
        <w:rPr>
          <w:rFonts w:ascii="Times New Roman" w:hAnsi="Times New Roman" w:cs="Times New Roman"/>
          <w:sz w:val="24"/>
          <w:szCs w:val="24"/>
        </w:rPr>
        <w:t xml:space="preserve">Раздел Декада науки </w:t>
      </w:r>
    </w:p>
    <w:p w:rsidR="00303C77" w:rsidRDefault="00D10F75" w:rsidP="00F15BF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03C77" w:rsidRPr="00E53E35">
          <w:rPr>
            <w:rStyle w:val="a7"/>
            <w:rFonts w:ascii="Times New Roman" w:hAnsi="Times New Roman" w:cs="Times New Roman"/>
            <w:sz w:val="24"/>
            <w:szCs w:val="24"/>
          </w:rPr>
          <w:t>https://shkola2gorodovikovsk-r08.gosweb.gosuslugi.ru/pedagogam-i-sotrudnikam/nauchno-metodicheskaya-rabota/dekada-nauki-2024/</w:t>
        </w:r>
      </w:hyperlink>
    </w:p>
    <w:p w:rsidR="00F43BF0" w:rsidRDefault="00F43BF0" w:rsidP="00F15BFF">
      <w:pPr>
        <w:autoSpaceDE/>
        <w:autoSpaceDN/>
        <w:ind w:firstLine="426"/>
        <w:rPr>
          <w:rFonts w:ascii="Times New Roman" w:hAnsi="Times New Roman" w:cs="Times New Roman"/>
          <w:sz w:val="24"/>
          <w:szCs w:val="24"/>
        </w:rPr>
      </w:pPr>
      <w:r w:rsidRPr="00F43BF0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="0007733F" w:rsidRPr="0007733F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F43BF0">
        <w:rPr>
          <w:rFonts w:ascii="Times New Roman" w:hAnsi="Times New Roman" w:cs="Times New Roman"/>
          <w:sz w:val="24"/>
          <w:szCs w:val="24"/>
        </w:rPr>
        <w:t xml:space="preserve">-канал </w:t>
      </w:r>
      <w:r w:rsidR="0007733F" w:rsidRPr="00077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BF0" w:rsidRDefault="00D10F75" w:rsidP="00F15BFF">
      <w:pPr>
        <w:autoSpaceDE/>
        <w:autoSpaceDN/>
        <w:ind w:firstLine="426"/>
        <w:rPr>
          <w:rFonts w:ascii="Times New Roman" w:hAnsi="Times New Roman" w:cs="Times New Roman"/>
          <w:sz w:val="24"/>
          <w:szCs w:val="24"/>
        </w:rPr>
      </w:pPr>
      <w:hyperlink r:id="rId13" w:anchor="-1001671652904" w:history="1">
        <w:r w:rsidR="00F43BF0" w:rsidRPr="00E53E35">
          <w:rPr>
            <w:rStyle w:val="a7"/>
            <w:rFonts w:ascii="Times New Roman" w:hAnsi="Times New Roman" w:cs="Times New Roman"/>
            <w:sz w:val="24"/>
            <w:szCs w:val="24"/>
          </w:rPr>
          <w:t>https://web.telegram.org/a/#-1001671652904</w:t>
        </w:r>
      </w:hyperlink>
    </w:p>
    <w:p w:rsidR="00303C77" w:rsidRPr="00303C77" w:rsidRDefault="00303C77" w:rsidP="0030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61" w:rsidRDefault="000A6E61" w:rsidP="000A6E6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BF0">
        <w:rPr>
          <w:rFonts w:ascii="Times New Roman" w:hAnsi="Times New Roman" w:cs="Times New Roman"/>
          <w:b/>
          <w:sz w:val="24"/>
          <w:szCs w:val="24"/>
        </w:rPr>
        <w:t>Участие в тематических репортажах в СМИ (электронных, печатных)</w:t>
      </w:r>
    </w:p>
    <w:p w:rsidR="009A1B19" w:rsidRPr="00F43BF0" w:rsidRDefault="009A1B19" w:rsidP="009A1B1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BF0" w:rsidRDefault="009A1B19" w:rsidP="00F15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научно-практической конференции </w:t>
      </w:r>
      <w:r w:rsidR="00824764" w:rsidRPr="009A1B19">
        <w:rPr>
          <w:rFonts w:ascii="Times New Roman" w:hAnsi="Times New Roman" w:cs="Times New Roman"/>
          <w:sz w:val="24"/>
          <w:szCs w:val="24"/>
        </w:rPr>
        <w:t>в газете «Вперед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Уралан</w:t>
      </w:r>
      <w:proofErr w:type="spellEnd"/>
      <w:r w:rsidR="00824764" w:rsidRPr="009A1B1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опубликована с</w:t>
      </w:r>
      <w:r w:rsidRPr="009A1B19">
        <w:rPr>
          <w:rFonts w:ascii="Times New Roman" w:hAnsi="Times New Roman" w:cs="Times New Roman"/>
          <w:sz w:val="24"/>
          <w:szCs w:val="24"/>
        </w:rPr>
        <w:t>татья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BFF" w:rsidRDefault="00F15BFF" w:rsidP="00F15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BF0" w:rsidRPr="009A1B19" w:rsidRDefault="009A1B19" w:rsidP="009A1B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A1B19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F15BFF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F43BF0" w:rsidRPr="009A1B19">
        <w:rPr>
          <w:rFonts w:ascii="Times New Roman" w:hAnsi="Times New Roman" w:cs="Times New Roman"/>
          <w:b/>
          <w:sz w:val="24"/>
          <w:szCs w:val="24"/>
        </w:rPr>
        <w:t>Семейной интерактивной игре «О, сколько нам открытий чудных…»</w:t>
      </w:r>
    </w:p>
    <w:p w:rsidR="00DD5051" w:rsidRDefault="00DD5051" w:rsidP="00F15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DD5051">
        <w:rPr>
          <w:rFonts w:ascii="Times New Roman" w:hAnsi="Times New Roman" w:cs="Times New Roman"/>
          <w:sz w:val="24"/>
          <w:szCs w:val="24"/>
        </w:rPr>
        <w:t xml:space="preserve"> директора по НМР </w:t>
      </w:r>
      <w:proofErr w:type="spellStart"/>
      <w:r w:rsidRPr="00DD5051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DD5051">
        <w:rPr>
          <w:rFonts w:ascii="Times New Roman" w:hAnsi="Times New Roman" w:cs="Times New Roman"/>
          <w:sz w:val="24"/>
          <w:szCs w:val="24"/>
        </w:rPr>
        <w:t xml:space="preserve"> В.Г. и обучающиеся 10 класса – </w:t>
      </w:r>
      <w:proofErr w:type="spellStart"/>
      <w:r w:rsidRPr="00DD5051">
        <w:rPr>
          <w:rFonts w:ascii="Times New Roman" w:hAnsi="Times New Roman" w:cs="Times New Roman"/>
          <w:sz w:val="24"/>
          <w:szCs w:val="24"/>
        </w:rPr>
        <w:t>Пулбери</w:t>
      </w:r>
      <w:proofErr w:type="spellEnd"/>
      <w:r w:rsidRPr="00DD5051">
        <w:rPr>
          <w:rFonts w:ascii="Times New Roman" w:hAnsi="Times New Roman" w:cs="Times New Roman"/>
          <w:sz w:val="24"/>
          <w:szCs w:val="24"/>
        </w:rPr>
        <w:t xml:space="preserve"> Александра и 8 класса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5051">
        <w:rPr>
          <w:rFonts w:ascii="Times New Roman" w:hAnsi="Times New Roman" w:cs="Times New Roman"/>
          <w:sz w:val="24"/>
          <w:szCs w:val="24"/>
        </w:rPr>
        <w:t>Матвиенко Наталья приняли участие в Семейной интерактивной игре «О, сколько нам открытий чудных…» в составе команды «Эрудит»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2"/>
        <w:tblW w:w="765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F87829" w:rsidRPr="00F43BF0" w:rsidTr="0088396C">
        <w:tc>
          <w:tcPr>
            <w:tcW w:w="5812" w:type="dxa"/>
          </w:tcPr>
          <w:p w:rsidR="00F87829" w:rsidRPr="00F43BF0" w:rsidRDefault="00F87829" w:rsidP="00AF3910">
            <w:pPr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3BF0">
              <w:rPr>
                <w:rFonts w:ascii="Times New Roman" w:eastAsiaTheme="minorHAnsi" w:hAnsi="Times New Roman" w:cs="Times New Roman"/>
                <w:sz w:val="24"/>
                <w:szCs w:val="24"/>
              </w:rPr>
              <w:t>Игра состояла из нескольких этапов:</w:t>
            </w:r>
          </w:p>
          <w:p w:rsidR="00F87829" w:rsidRPr="00F43BF0" w:rsidRDefault="00F87829" w:rsidP="00AF3910">
            <w:pPr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3B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этап «Резюме»: представление команд, название, эмблема </w:t>
            </w:r>
          </w:p>
        </w:tc>
      </w:tr>
      <w:tr w:rsidR="00F87829" w:rsidRPr="00F43BF0" w:rsidTr="0088396C">
        <w:tc>
          <w:tcPr>
            <w:tcW w:w="5812" w:type="dxa"/>
          </w:tcPr>
          <w:p w:rsidR="00F87829" w:rsidRPr="00F43BF0" w:rsidRDefault="00F87829" w:rsidP="00AF3910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3BF0">
              <w:rPr>
                <w:rFonts w:ascii="Times New Roman" w:eastAsiaTheme="minorHAnsi" w:hAnsi="Times New Roman" w:cs="Times New Roman"/>
                <w:sz w:val="24"/>
                <w:szCs w:val="24"/>
              </w:rPr>
              <w:t>этап «Семья и семейные ценности» (Своя игра)</w:t>
            </w:r>
          </w:p>
        </w:tc>
      </w:tr>
      <w:tr w:rsidR="00F87829" w:rsidRPr="00F43BF0" w:rsidTr="0088396C">
        <w:tc>
          <w:tcPr>
            <w:tcW w:w="5812" w:type="dxa"/>
          </w:tcPr>
          <w:p w:rsidR="00F87829" w:rsidRPr="00F43BF0" w:rsidRDefault="00F87829" w:rsidP="00AF3910">
            <w:pPr>
              <w:ind w:left="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3B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 этап «Аукцион знаний» («Поле чудес») </w:t>
            </w:r>
          </w:p>
        </w:tc>
      </w:tr>
      <w:tr w:rsidR="00F87829" w:rsidRPr="00F43BF0" w:rsidTr="0088396C">
        <w:tc>
          <w:tcPr>
            <w:tcW w:w="5812" w:type="dxa"/>
          </w:tcPr>
          <w:p w:rsidR="00F87829" w:rsidRPr="00F43BF0" w:rsidRDefault="00F87829" w:rsidP="00AF3910">
            <w:pPr>
              <w:ind w:left="33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3B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 этап Спринт эрудитов. </w:t>
            </w:r>
            <w:proofErr w:type="spellStart"/>
            <w:r w:rsidRPr="00F43BF0">
              <w:rPr>
                <w:rFonts w:ascii="Times New Roman" w:eastAsiaTheme="minorHAnsi" w:hAnsi="Times New Roman" w:cs="Times New Roman"/>
                <w:sz w:val="24"/>
                <w:szCs w:val="24"/>
              </w:rPr>
              <w:t>Квиз</w:t>
            </w:r>
            <w:proofErr w:type="spellEnd"/>
            <w:r w:rsidRPr="00F43B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-игра «Наука. Искусство. Природа. Человек» </w:t>
            </w:r>
          </w:p>
        </w:tc>
      </w:tr>
      <w:tr w:rsidR="00F87829" w:rsidRPr="00F43BF0" w:rsidTr="0088396C">
        <w:tc>
          <w:tcPr>
            <w:tcW w:w="5812" w:type="dxa"/>
          </w:tcPr>
          <w:p w:rsidR="00F87829" w:rsidRPr="00F43BF0" w:rsidRDefault="00F87829" w:rsidP="00AF3910">
            <w:pPr>
              <w:widowControl/>
              <w:numPr>
                <w:ilvl w:val="0"/>
                <w:numId w:val="7"/>
              </w:numPr>
              <w:autoSpaceDE/>
              <w:autoSpaceDN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3B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 этап  Домашнее задание «Символы наук». Защита творческого домашнего задания </w:t>
            </w:r>
          </w:p>
        </w:tc>
      </w:tr>
    </w:tbl>
    <w:p w:rsidR="0067478E" w:rsidRPr="0067478E" w:rsidRDefault="0067478E" w:rsidP="0067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78E" w:rsidRDefault="0067478E" w:rsidP="009A1B1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19">
        <w:rPr>
          <w:rFonts w:ascii="Times New Roman" w:hAnsi="Times New Roman" w:cs="Times New Roman"/>
          <w:b/>
          <w:sz w:val="24"/>
          <w:szCs w:val="24"/>
        </w:rPr>
        <w:t>Закрытие декады Науки</w:t>
      </w:r>
    </w:p>
    <w:p w:rsidR="00F43BF0" w:rsidRDefault="00E66EDA" w:rsidP="00F15BF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общешкольной линейке</w:t>
      </w:r>
      <w:r w:rsidR="009A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февраля прошло закрытие Декады науки. Заместитель директора по НМР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отметила, что все запланированные мероприятия прошли с активным участием всех обучающихся и учителей школы. </w:t>
      </w:r>
    </w:p>
    <w:p w:rsidR="0067478E" w:rsidRDefault="00E66EDA" w:rsidP="00F43B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научно-практической конференции,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-игры и творческой мастерской были вручены почетные грамоты и дипломы.  </w:t>
      </w:r>
    </w:p>
    <w:p w:rsidR="0067478E" w:rsidRDefault="0067478E" w:rsidP="0067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78E" w:rsidRDefault="0067478E" w:rsidP="0067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857" w:rsidRPr="000A6E61" w:rsidRDefault="00C50857" w:rsidP="000A6E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0857" w:rsidRPr="000A6E61" w:rsidSect="00A346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32E"/>
    <w:multiLevelType w:val="hybridMultilevel"/>
    <w:tmpl w:val="8818A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5213AC"/>
    <w:multiLevelType w:val="hybridMultilevel"/>
    <w:tmpl w:val="EBEE89FC"/>
    <w:lvl w:ilvl="0" w:tplc="50F664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23799"/>
    <w:multiLevelType w:val="hybridMultilevel"/>
    <w:tmpl w:val="69BE17AA"/>
    <w:lvl w:ilvl="0" w:tplc="A8BEF5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C7B71"/>
    <w:multiLevelType w:val="hybridMultilevel"/>
    <w:tmpl w:val="6180BF3E"/>
    <w:lvl w:ilvl="0" w:tplc="6874A528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5C96B2E"/>
    <w:multiLevelType w:val="hybridMultilevel"/>
    <w:tmpl w:val="9DF2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54579"/>
    <w:multiLevelType w:val="multilevel"/>
    <w:tmpl w:val="C89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57F40"/>
    <w:multiLevelType w:val="hybridMultilevel"/>
    <w:tmpl w:val="9DF2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75E30"/>
    <w:multiLevelType w:val="hybridMultilevel"/>
    <w:tmpl w:val="F8A8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F0810"/>
    <w:multiLevelType w:val="hybridMultilevel"/>
    <w:tmpl w:val="D72AF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857145"/>
    <w:multiLevelType w:val="hybridMultilevel"/>
    <w:tmpl w:val="51B8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4698E"/>
    <w:multiLevelType w:val="multilevel"/>
    <w:tmpl w:val="351CE01A"/>
    <w:lvl w:ilvl="0">
      <w:start w:val="1"/>
      <w:numFmt w:val="decimal"/>
      <w:lvlText w:val="%1."/>
      <w:lvlJc w:val="left"/>
      <w:pPr>
        <w:ind w:left="39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41"/>
    <w:rsid w:val="0003605D"/>
    <w:rsid w:val="000361A8"/>
    <w:rsid w:val="0004199B"/>
    <w:rsid w:val="00052D37"/>
    <w:rsid w:val="00062868"/>
    <w:rsid w:val="0007360A"/>
    <w:rsid w:val="0007733F"/>
    <w:rsid w:val="00081E68"/>
    <w:rsid w:val="00095BFC"/>
    <w:rsid w:val="000A6E61"/>
    <w:rsid w:val="000E1C6F"/>
    <w:rsid w:val="00112FDF"/>
    <w:rsid w:val="00130DAA"/>
    <w:rsid w:val="001658E2"/>
    <w:rsid w:val="001939BD"/>
    <w:rsid w:val="001A762C"/>
    <w:rsid w:val="00200817"/>
    <w:rsid w:val="00223C88"/>
    <w:rsid w:val="00276FD1"/>
    <w:rsid w:val="00281761"/>
    <w:rsid w:val="00303C77"/>
    <w:rsid w:val="00304E42"/>
    <w:rsid w:val="00370E3B"/>
    <w:rsid w:val="003B162E"/>
    <w:rsid w:val="003C30B9"/>
    <w:rsid w:val="003E2E95"/>
    <w:rsid w:val="00411D90"/>
    <w:rsid w:val="00425155"/>
    <w:rsid w:val="00447E15"/>
    <w:rsid w:val="004A56EC"/>
    <w:rsid w:val="004C4BEE"/>
    <w:rsid w:val="004D4066"/>
    <w:rsid w:val="004F299B"/>
    <w:rsid w:val="00502368"/>
    <w:rsid w:val="005325D7"/>
    <w:rsid w:val="00534903"/>
    <w:rsid w:val="00540EB7"/>
    <w:rsid w:val="00546A46"/>
    <w:rsid w:val="00596A05"/>
    <w:rsid w:val="005A1698"/>
    <w:rsid w:val="005A7230"/>
    <w:rsid w:val="005C0600"/>
    <w:rsid w:val="0061096F"/>
    <w:rsid w:val="006239A2"/>
    <w:rsid w:val="0062736D"/>
    <w:rsid w:val="00637132"/>
    <w:rsid w:val="00641D0A"/>
    <w:rsid w:val="0067478E"/>
    <w:rsid w:val="006A0BC9"/>
    <w:rsid w:val="006F7410"/>
    <w:rsid w:val="007147E2"/>
    <w:rsid w:val="00732187"/>
    <w:rsid w:val="007620B9"/>
    <w:rsid w:val="0077451D"/>
    <w:rsid w:val="007865B1"/>
    <w:rsid w:val="007B51E6"/>
    <w:rsid w:val="007F3F45"/>
    <w:rsid w:val="007F5EF9"/>
    <w:rsid w:val="00824764"/>
    <w:rsid w:val="00854446"/>
    <w:rsid w:val="00871D70"/>
    <w:rsid w:val="008B6BE3"/>
    <w:rsid w:val="008C627D"/>
    <w:rsid w:val="008D1955"/>
    <w:rsid w:val="008D65E7"/>
    <w:rsid w:val="0094190E"/>
    <w:rsid w:val="009819A6"/>
    <w:rsid w:val="009A164D"/>
    <w:rsid w:val="009A1B19"/>
    <w:rsid w:val="009B1F97"/>
    <w:rsid w:val="009C0329"/>
    <w:rsid w:val="00A16FC9"/>
    <w:rsid w:val="00A346E4"/>
    <w:rsid w:val="00A80C2F"/>
    <w:rsid w:val="00A8734C"/>
    <w:rsid w:val="00AD6130"/>
    <w:rsid w:val="00AD7C42"/>
    <w:rsid w:val="00AE7297"/>
    <w:rsid w:val="00AF3910"/>
    <w:rsid w:val="00B06C04"/>
    <w:rsid w:val="00B22A8E"/>
    <w:rsid w:val="00B31BA1"/>
    <w:rsid w:val="00B97A3B"/>
    <w:rsid w:val="00BA4345"/>
    <w:rsid w:val="00BA47C3"/>
    <w:rsid w:val="00BB5341"/>
    <w:rsid w:val="00BC3EFF"/>
    <w:rsid w:val="00BC5724"/>
    <w:rsid w:val="00BE7590"/>
    <w:rsid w:val="00BF206B"/>
    <w:rsid w:val="00C00F57"/>
    <w:rsid w:val="00C25510"/>
    <w:rsid w:val="00C50857"/>
    <w:rsid w:val="00C647C0"/>
    <w:rsid w:val="00C8134A"/>
    <w:rsid w:val="00CB44A7"/>
    <w:rsid w:val="00CC0AAB"/>
    <w:rsid w:val="00D10F75"/>
    <w:rsid w:val="00D23327"/>
    <w:rsid w:val="00D321AA"/>
    <w:rsid w:val="00D35EAD"/>
    <w:rsid w:val="00D512CE"/>
    <w:rsid w:val="00D75A7E"/>
    <w:rsid w:val="00D77FC6"/>
    <w:rsid w:val="00D80B22"/>
    <w:rsid w:val="00DA2952"/>
    <w:rsid w:val="00DC71E6"/>
    <w:rsid w:val="00DC7A6C"/>
    <w:rsid w:val="00DD5051"/>
    <w:rsid w:val="00E12C9F"/>
    <w:rsid w:val="00E2056A"/>
    <w:rsid w:val="00E473E9"/>
    <w:rsid w:val="00E66EDA"/>
    <w:rsid w:val="00E75281"/>
    <w:rsid w:val="00E94A91"/>
    <w:rsid w:val="00EA3C4A"/>
    <w:rsid w:val="00F1256E"/>
    <w:rsid w:val="00F151FB"/>
    <w:rsid w:val="00F15BFF"/>
    <w:rsid w:val="00F335CE"/>
    <w:rsid w:val="00F43BF0"/>
    <w:rsid w:val="00F73C63"/>
    <w:rsid w:val="00F87829"/>
    <w:rsid w:val="00FA55D8"/>
    <w:rsid w:val="00FD37F3"/>
    <w:rsid w:val="00FD7F20"/>
    <w:rsid w:val="00FE1D3C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9A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130D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7A3B"/>
    <w:pPr>
      <w:ind w:left="720"/>
      <w:contextualSpacing/>
    </w:pPr>
  </w:style>
  <w:style w:type="paragraph" w:customStyle="1" w:styleId="Default">
    <w:name w:val="Default"/>
    <w:rsid w:val="003E2E9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03C7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5"/>
    <w:uiPriority w:val="39"/>
    <w:rsid w:val="00F87829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35E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9A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130D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7A3B"/>
    <w:pPr>
      <w:ind w:left="720"/>
      <w:contextualSpacing/>
    </w:pPr>
  </w:style>
  <w:style w:type="paragraph" w:customStyle="1" w:styleId="Default">
    <w:name w:val="Default"/>
    <w:rsid w:val="003E2E9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03C7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5"/>
    <w:uiPriority w:val="39"/>
    <w:rsid w:val="00F87829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35E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5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gorodovikovsk-r08.gosweb.gosuslugi.ru/netcat/?catalogue=1&amp;sub=48" TargetMode="External"/><Relationship Id="rId13" Type="http://schemas.openxmlformats.org/officeDocument/2006/relationships/hyperlink" Target="https://web.telegram.org/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shkola2gorodovikovsk-r08.gosweb.gosuslugi.ru/pedagogam-i-sotrudnikam/nauchno-metodicheskaya-rabota/dekada-nauki-2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2gorodovikovsk-r08.gosweb.gosuslugi.ru/netcat/?catalogue=1&amp;sub=4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eb.telegram.org/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2gorodovikovsk-r08.gosweb.gosuslugi.ru/pedagogam-i-sotrudnikam/nauchno-metodicheskaya-rabota/dekada-nauki-202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5CE9-D489-40BC-9518-379B0B29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2</cp:revision>
  <dcterms:created xsi:type="dcterms:W3CDTF">2024-02-18T12:19:00Z</dcterms:created>
  <dcterms:modified xsi:type="dcterms:W3CDTF">2024-02-18T12:19:00Z</dcterms:modified>
</cp:coreProperties>
</file>